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8407" w:tblpY="1"/>
        <w:tblW w:w="0" w:type="auto"/>
        <w:tblLook w:val="0000"/>
      </w:tblPr>
      <w:tblGrid>
        <w:gridCol w:w="8019"/>
      </w:tblGrid>
      <w:tr w:rsidR="00423F7C" w:rsidRPr="00BA5B83" w:rsidTr="002F7BFE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8019" w:type="dxa"/>
          </w:tcPr>
          <w:p w:rsidR="00423F7C" w:rsidRPr="00BA5B83" w:rsidRDefault="00423F7C" w:rsidP="002F7BFE">
            <w:pPr>
              <w:jc w:val="right"/>
            </w:pPr>
            <w:r w:rsidRPr="00BA5B83">
              <w:t>Приложение 4</w:t>
            </w:r>
          </w:p>
          <w:p w:rsidR="00423F7C" w:rsidRPr="00BA5B83" w:rsidRDefault="00423F7C" w:rsidP="002F7BFE">
            <w:pPr>
              <w:jc w:val="right"/>
            </w:pPr>
            <w:r w:rsidRPr="00BA5B83">
              <w:t xml:space="preserve">к распоряжению администрации </w:t>
            </w:r>
            <w:r>
              <w:t>Мечетского</w:t>
            </w:r>
            <w:r w:rsidRPr="00BA5B83">
              <w:t xml:space="preserve"> сельского поселения Бобровс</w:t>
            </w:r>
            <w:r>
              <w:t>кого  муниципального района от 2</w:t>
            </w:r>
            <w:r w:rsidRPr="00BA5B83">
              <w:t>1.12.2016</w:t>
            </w:r>
            <w:r>
              <w:t xml:space="preserve"> г.№ 35</w:t>
            </w:r>
          </w:p>
        </w:tc>
      </w:tr>
    </w:tbl>
    <w:p w:rsidR="00423F7C" w:rsidRPr="00BA5B83" w:rsidRDefault="00423F7C" w:rsidP="00423F7C">
      <w:pPr>
        <w:jc w:val="both"/>
        <w:rPr>
          <w:b/>
        </w:rPr>
      </w:pPr>
    </w:p>
    <w:p w:rsidR="00423F7C" w:rsidRPr="00BA5B83" w:rsidRDefault="00423F7C" w:rsidP="00423F7C"/>
    <w:p w:rsidR="00423F7C" w:rsidRPr="00BA5B83" w:rsidRDefault="00423F7C" w:rsidP="00423F7C"/>
    <w:p w:rsidR="00423F7C" w:rsidRPr="00BA5B83" w:rsidRDefault="00423F7C" w:rsidP="00423F7C">
      <w:pPr>
        <w:jc w:val="center"/>
      </w:pPr>
    </w:p>
    <w:p w:rsidR="00423F7C" w:rsidRPr="00BA5B83" w:rsidRDefault="00423F7C" w:rsidP="00423F7C">
      <w:pPr>
        <w:jc w:val="center"/>
        <w:rPr>
          <w:b/>
        </w:rPr>
      </w:pPr>
      <w:r w:rsidRPr="00BA5B83">
        <w:tab/>
      </w:r>
      <w:r w:rsidRPr="00BA5B83">
        <w:rPr>
          <w:b/>
        </w:rPr>
        <w:t>ТИПОВАЯ ТЕХНОЛОГИЧЕСКАЯ СХЕМА</w:t>
      </w:r>
    </w:p>
    <w:p w:rsidR="00423F7C" w:rsidRPr="00BA5B83" w:rsidRDefault="00423F7C" w:rsidP="00423F7C">
      <w:pPr>
        <w:jc w:val="center"/>
        <w:rPr>
          <w:b/>
        </w:rPr>
      </w:pPr>
      <w:r w:rsidRPr="00BA5B83">
        <w:rPr>
          <w:b/>
        </w:rPr>
        <w:t>ПРЕДОСТАВЛЕНИЯ МУНИЦИПАЛЬНОЙ УСЛУГИ</w:t>
      </w:r>
    </w:p>
    <w:p w:rsidR="00423F7C" w:rsidRPr="00BA5B83" w:rsidRDefault="00423F7C" w:rsidP="00423F7C">
      <w:pPr>
        <w:pStyle w:val="1"/>
        <w:spacing w:before="0"/>
        <w:rPr>
          <w:rFonts w:ascii="Times New Roman" w:hAnsi="Times New Roman"/>
          <w:color w:val="auto"/>
          <w:sz w:val="24"/>
          <w:szCs w:val="24"/>
        </w:rPr>
      </w:pPr>
      <w:r w:rsidRPr="00BA5B83">
        <w:rPr>
          <w:rFonts w:ascii="Times New Roman" w:hAnsi="Times New Roman"/>
          <w:color w:val="auto"/>
          <w:sz w:val="24"/>
          <w:szCs w:val="24"/>
        </w:rPr>
        <w:t>РАЗДЕЛ 1. «ОБЩИЕ СВЕДЕНИЯ О МУНИЦИПАЛЬНОЙ УСЛУГЕ»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386"/>
        <w:gridCol w:w="8931"/>
      </w:tblGrid>
      <w:tr w:rsidR="00423F7C" w:rsidRPr="00BA5B83" w:rsidTr="002F7BFE">
        <w:tc>
          <w:tcPr>
            <w:tcW w:w="959" w:type="dxa"/>
            <w:vAlign w:val="center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№ п/п</w:t>
            </w:r>
          </w:p>
        </w:tc>
        <w:tc>
          <w:tcPr>
            <w:tcW w:w="5386" w:type="dxa"/>
            <w:vAlign w:val="center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Значение параметра/состояние</w:t>
            </w:r>
          </w:p>
        </w:tc>
      </w:tr>
      <w:tr w:rsidR="00423F7C" w:rsidRPr="00BA5B83" w:rsidTr="002F7BFE">
        <w:tc>
          <w:tcPr>
            <w:tcW w:w="959" w:type="dxa"/>
            <w:vAlign w:val="center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3</w:t>
            </w:r>
          </w:p>
        </w:tc>
      </w:tr>
      <w:tr w:rsidR="00423F7C" w:rsidRPr="00BA5B83" w:rsidTr="002F7BFE">
        <w:tc>
          <w:tcPr>
            <w:tcW w:w="959" w:type="dxa"/>
          </w:tcPr>
          <w:p w:rsidR="00423F7C" w:rsidRPr="00BA5B83" w:rsidRDefault="00423F7C" w:rsidP="002F7BFE">
            <w:pPr>
              <w:jc w:val="center"/>
            </w:pPr>
            <w:r w:rsidRPr="00BA5B83">
              <w:t>1.</w:t>
            </w:r>
          </w:p>
        </w:tc>
        <w:tc>
          <w:tcPr>
            <w:tcW w:w="5386" w:type="dxa"/>
          </w:tcPr>
          <w:p w:rsidR="00423F7C" w:rsidRPr="00BA5B83" w:rsidRDefault="00423F7C" w:rsidP="002F7BFE">
            <w:r w:rsidRPr="00BA5B83"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423F7C" w:rsidRPr="00BA5B83" w:rsidRDefault="00423F7C" w:rsidP="002F7BFE">
            <w:r w:rsidRPr="00BA5B83">
              <w:t>Администрация муниципального образования</w:t>
            </w:r>
          </w:p>
        </w:tc>
      </w:tr>
      <w:tr w:rsidR="00423F7C" w:rsidRPr="00BA5B83" w:rsidTr="002F7BFE">
        <w:tc>
          <w:tcPr>
            <w:tcW w:w="959" w:type="dxa"/>
          </w:tcPr>
          <w:p w:rsidR="00423F7C" w:rsidRPr="00BA5B83" w:rsidRDefault="00423F7C" w:rsidP="002F7BFE">
            <w:pPr>
              <w:jc w:val="center"/>
            </w:pPr>
            <w:r w:rsidRPr="00BA5B83">
              <w:t>2.</w:t>
            </w:r>
          </w:p>
        </w:tc>
        <w:tc>
          <w:tcPr>
            <w:tcW w:w="5386" w:type="dxa"/>
          </w:tcPr>
          <w:p w:rsidR="00423F7C" w:rsidRPr="00BA5B83" w:rsidRDefault="00423F7C" w:rsidP="002F7BFE">
            <w:r w:rsidRPr="00BA5B83">
              <w:t>Номер услуги в федеральном реестре</w:t>
            </w:r>
            <w:r w:rsidRPr="00BA5B83">
              <w:rPr>
                <w:rStyle w:val="a5"/>
              </w:rPr>
              <w:footnoteReference w:id="1"/>
            </w:r>
          </w:p>
        </w:tc>
        <w:tc>
          <w:tcPr>
            <w:tcW w:w="8931" w:type="dxa"/>
          </w:tcPr>
          <w:p w:rsidR="00423F7C" w:rsidRPr="00BA5B83" w:rsidRDefault="00423F7C" w:rsidP="002F7BFE">
            <w:r>
              <w:t>3640100010000834503</w:t>
            </w:r>
          </w:p>
        </w:tc>
      </w:tr>
      <w:tr w:rsidR="00423F7C" w:rsidRPr="00BA5B83" w:rsidTr="002F7BFE">
        <w:tc>
          <w:tcPr>
            <w:tcW w:w="959" w:type="dxa"/>
          </w:tcPr>
          <w:p w:rsidR="00423F7C" w:rsidRPr="00BA5B83" w:rsidRDefault="00423F7C" w:rsidP="002F7BFE">
            <w:pPr>
              <w:jc w:val="center"/>
            </w:pPr>
            <w:r w:rsidRPr="00BA5B83">
              <w:t>3.</w:t>
            </w:r>
          </w:p>
        </w:tc>
        <w:tc>
          <w:tcPr>
            <w:tcW w:w="5386" w:type="dxa"/>
          </w:tcPr>
          <w:p w:rsidR="00423F7C" w:rsidRPr="00BA5B83" w:rsidRDefault="00423F7C" w:rsidP="002F7BFE">
            <w:r w:rsidRPr="00BA5B83">
              <w:t>Полное наименование услуги</w:t>
            </w:r>
          </w:p>
        </w:tc>
        <w:tc>
          <w:tcPr>
            <w:tcW w:w="8931" w:type="dxa"/>
          </w:tcPr>
          <w:p w:rsidR="00423F7C" w:rsidRPr="00BA5B83" w:rsidRDefault="00423F7C" w:rsidP="002F7B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423F7C" w:rsidRPr="00BA5B83" w:rsidTr="002F7BFE">
        <w:tc>
          <w:tcPr>
            <w:tcW w:w="959" w:type="dxa"/>
          </w:tcPr>
          <w:p w:rsidR="00423F7C" w:rsidRPr="00BA5B83" w:rsidRDefault="00423F7C" w:rsidP="002F7BFE">
            <w:pPr>
              <w:jc w:val="center"/>
            </w:pPr>
            <w:r w:rsidRPr="00BA5B83">
              <w:t>4.</w:t>
            </w:r>
          </w:p>
        </w:tc>
        <w:tc>
          <w:tcPr>
            <w:tcW w:w="5386" w:type="dxa"/>
          </w:tcPr>
          <w:p w:rsidR="00423F7C" w:rsidRPr="00BA5B83" w:rsidRDefault="00423F7C" w:rsidP="002F7BFE">
            <w:r w:rsidRPr="00BA5B83">
              <w:t>Краткое наименование услуги</w:t>
            </w:r>
          </w:p>
        </w:tc>
        <w:tc>
          <w:tcPr>
            <w:tcW w:w="8931" w:type="dxa"/>
          </w:tcPr>
          <w:p w:rsidR="00423F7C" w:rsidRPr="00BA5B83" w:rsidRDefault="00423F7C" w:rsidP="002F7B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423F7C" w:rsidRPr="00BA5B83" w:rsidTr="002F7BFE">
        <w:tc>
          <w:tcPr>
            <w:tcW w:w="959" w:type="dxa"/>
          </w:tcPr>
          <w:p w:rsidR="00423F7C" w:rsidRPr="00BA5B83" w:rsidRDefault="00423F7C" w:rsidP="002F7BFE">
            <w:pPr>
              <w:jc w:val="center"/>
            </w:pPr>
            <w:r w:rsidRPr="00BA5B83">
              <w:t>5.</w:t>
            </w:r>
          </w:p>
        </w:tc>
        <w:tc>
          <w:tcPr>
            <w:tcW w:w="5386" w:type="dxa"/>
          </w:tcPr>
          <w:p w:rsidR="00423F7C" w:rsidRPr="00BA5B83" w:rsidRDefault="00423F7C" w:rsidP="002F7BFE">
            <w:r w:rsidRPr="00BA5B83">
              <w:t>Административный регламент предоставления мун</w:t>
            </w:r>
            <w:r w:rsidRPr="00BA5B83">
              <w:t>и</w:t>
            </w:r>
            <w:r w:rsidRPr="00BA5B83">
              <w:t>ципальной услуги</w:t>
            </w:r>
            <w:r w:rsidRPr="00BA5B83">
              <w:rPr>
                <w:rStyle w:val="a5"/>
              </w:rPr>
              <w:footnoteReference w:id="2"/>
            </w:r>
          </w:p>
        </w:tc>
        <w:tc>
          <w:tcPr>
            <w:tcW w:w="8931" w:type="dxa"/>
          </w:tcPr>
          <w:p w:rsidR="00423F7C" w:rsidRPr="00BA5B83" w:rsidRDefault="00423F7C" w:rsidP="002F7BFE">
            <w:pPr>
              <w:jc w:val="both"/>
            </w:pPr>
            <w:r w:rsidRPr="00BA5B83">
              <w:t xml:space="preserve">Утвержден постановлением администрации </w:t>
            </w:r>
            <w:r>
              <w:t>Мечетского</w:t>
            </w:r>
            <w:r w:rsidRPr="00BA5B83">
              <w:t xml:space="preserve"> сельского поселения Бобровского муниципального</w:t>
            </w:r>
            <w:r>
              <w:t xml:space="preserve"> района Воронежской области от 21.12.2015г. № 67</w:t>
            </w:r>
            <w:r w:rsidRPr="00BA5B83">
              <w:t xml:space="preserve"> «Об утверждении административного регламента </w:t>
            </w:r>
            <w:r>
              <w:t>Мечетского</w:t>
            </w:r>
            <w:r w:rsidRPr="00BA5B83">
              <w:t xml:space="preserve"> сельского поселения Бобровского муниципального района Воронежской области по предоставлению муниципальной услуги «Передача жилых помещений муниципального жилищного фонда в собственность граждан в порядке приватизации»</w:t>
            </w:r>
          </w:p>
        </w:tc>
      </w:tr>
      <w:tr w:rsidR="00423F7C" w:rsidRPr="00BA5B83" w:rsidTr="002F7BFE">
        <w:tc>
          <w:tcPr>
            <w:tcW w:w="959" w:type="dxa"/>
          </w:tcPr>
          <w:p w:rsidR="00423F7C" w:rsidRPr="00BA5B83" w:rsidRDefault="00423F7C" w:rsidP="002F7BFE">
            <w:pPr>
              <w:jc w:val="center"/>
            </w:pPr>
            <w:r w:rsidRPr="00BA5B83">
              <w:t>6.</w:t>
            </w:r>
          </w:p>
        </w:tc>
        <w:tc>
          <w:tcPr>
            <w:tcW w:w="5386" w:type="dxa"/>
          </w:tcPr>
          <w:p w:rsidR="00423F7C" w:rsidRPr="00BA5B83" w:rsidRDefault="00423F7C" w:rsidP="002F7BFE">
            <w:r w:rsidRPr="00BA5B83">
              <w:t>Перечень «подуслуг»</w:t>
            </w:r>
          </w:p>
        </w:tc>
        <w:tc>
          <w:tcPr>
            <w:tcW w:w="8931" w:type="dxa"/>
          </w:tcPr>
          <w:p w:rsidR="00423F7C" w:rsidRPr="00BA5B83" w:rsidRDefault="00423F7C" w:rsidP="002F7BFE">
            <w:pPr>
              <w:spacing w:after="120"/>
            </w:pPr>
            <w:r w:rsidRPr="00BA5B83">
              <w:t>нет</w:t>
            </w:r>
          </w:p>
        </w:tc>
      </w:tr>
      <w:tr w:rsidR="00423F7C" w:rsidRPr="00BA5B83" w:rsidTr="002F7BFE">
        <w:tc>
          <w:tcPr>
            <w:tcW w:w="959" w:type="dxa"/>
          </w:tcPr>
          <w:p w:rsidR="00423F7C" w:rsidRPr="00BA5B83" w:rsidRDefault="00423F7C" w:rsidP="002F7BFE">
            <w:pPr>
              <w:jc w:val="center"/>
            </w:pPr>
            <w:r w:rsidRPr="00BA5B83">
              <w:t>7.</w:t>
            </w:r>
          </w:p>
        </w:tc>
        <w:tc>
          <w:tcPr>
            <w:tcW w:w="5386" w:type="dxa"/>
          </w:tcPr>
          <w:p w:rsidR="00423F7C" w:rsidRPr="00BA5B83" w:rsidRDefault="00423F7C" w:rsidP="002F7BFE">
            <w:r w:rsidRPr="00BA5B83">
              <w:t>Способы оценки качества предоставления муниц</w:t>
            </w:r>
            <w:r w:rsidRPr="00BA5B83">
              <w:t>и</w:t>
            </w:r>
            <w:r w:rsidRPr="00BA5B83">
              <w:t>пальной услуги</w:t>
            </w:r>
            <w:r w:rsidRPr="00BA5B83">
              <w:rPr>
                <w:rStyle w:val="a5"/>
              </w:rPr>
              <w:footnoteReference w:id="3"/>
            </w:r>
          </w:p>
        </w:tc>
        <w:tc>
          <w:tcPr>
            <w:tcW w:w="8931" w:type="dxa"/>
          </w:tcPr>
          <w:p w:rsidR="00423F7C" w:rsidRPr="00BA5B83" w:rsidRDefault="00423F7C" w:rsidP="002F7BFE">
            <w:r w:rsidRPr="00BA5B83">
              <w:t>- радиотелефонная связь;</w:t>
            </w:r>
          </w:p>
          <w:p w:rsidR="00423F7C" w:rsidRPr="00BA5B83" w:rsidRDefault="00423F7C" w:rsidP="002F7BFE">
            <w:r w:rsidRPr="00BA5B83">
              <w:t>- терминальные устройства в МФЦ;</w:t>
            </w:r>
          </w:p>
          <w:p w:rsidR="00423F7C" w:rsidRPr="00BA5B83" w:rsidRDefault="00423F7C" w:rsidP="002F7BFE">
            <w:r w:rsidRPr="00BA5B83">
              <w:t>- терминальные устройства в органе местного самоуправления;</w:t>
            </w:r>
          </w:p>
          <w:p w:rsidR="00423F7C" w:rsidRPr="00BA5B83" w:rsidRDefault="00423F7C" w:rsidP="002F7BFE">
            <w:r w:rsidRPr="00BA5B83">
              <w:t>- единый портал государственных услуг;</w:t>
            </w:r>
          </w:p>
          <w:p w:rsidR="00423F7C" w:rsidRPr="00BA5B83" w:rsidRDefault="00423F7C" w:rsidP="002F7BFE">
            <w:r w:rsidRPr="00BA5B83">
              <w:t>- региональный портал государственных услуг;</w:t>
            </w:r>
          </w:p>
          <w:p w:rsidR="00423F7C" w:rsidRPr="00BA5B83" w:rsidRDefault="00423F7C" w:rsidP="002F7BFE">
            <w:r w:rsidRPr="00BA5B83">
              <w:t>- официальный сайт органа;</w:t>
            </w:r>
          </w:p>
          <w:p w:rsidR="00423F7C" w:rsidRPr="00BA5B83" w:rsidRDefault="00423F7C" w:rsidP="002F7BFE">
            <w:r w:rsidRPr="00BA5B83">
              <w:t>- другие способы</w:t>
            </w:r>
          </w:p>
        </w:tc>
      </w:tr>
    </w:tbl>
    <w:p w:rsidR="00423F7C" w:rsidRPr="00BA5B83" w:rsidRDefault="00423F7C" w:rsidP="00423F7C">
      <w:pPr>
        <w:pStyle w:val="1"/>
        <w:rPr>
          <w:rFonts w:ascii="Times New Roman" w:hAnsi="Times New Roman"/>
          <w:color w:val="auto"/>
          <w:sz w:val="24"/>
          <w:szCs w:val="24"/>
        </w:rPr>
      </w:pPr>
      <w:r w:rsidRPr="00BA5B83">
        <w:rPr>
          <w:rFonts w:ascii="Times New Roman" w:hAnsi="Times New Roman"/>
          <w:color w:val="auto"/>
          <w:sz w:val="24"/>
          <w:szCs w:val="24"/>
        </w:rPr>
        <w:lastRenderedPageBreak/>
        <w:t>РАЗДЕЛ 2. «ОБЩИЕ СВЕДЕНИЯ О «ПОДУСЛУГАХ»</w:t>
      </w:r>
    </w:p>
    <w:tbl>
      <w:tblPr>
        <w:tblW w:w="15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88"/>
        <w:gridCol w:w="1282"/>
        <w:gridCol w:w="2101"/>
        <w:gridCol w:w="3277"/>
        <w:gridCol w:w="1032"/>
        <w:gridCol w:w="1094"/>
        <w:gridCol w:w="817"/>
        <w:gridCol w:w="1134"/>
        <w:gridCol w:w="1068"/>
        <w:gridCol w:w="1372"/>
        <w:gridCol w:w="1080"/>
      </w:tblGrid>
      <w:tr w:rsidR="00423F7C" w:rsidRPr="00BA5B83" w:rsidTr="002F7BFE">
        <w:tc>
          <w:tcPr>
            <w:tcW w:w="2470" w:type="dxa"/>
            <w:gridSpan w:val="2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Срок предоставления в зав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симости от условий</w:t>
            </w:r>
          </w:p>
        </w:tc>
        <w:tc>
          <w:tcPr>
            <w:tcW w:w="2101" w:type="dxa"/>
            <w:vMerge w:val="restart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Основания отказа в приеме д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кументов</w:t>
            </w:r>
          </w:p>
        </w:tc>
        <w:tc>
          <w:tcPr>
            <w:tcW w:w="3277" w:type="dxa"/>
            <w:vMerge w:val="restart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Основания отказа в пр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доставлении «подуслуги»</w:t>
            </w:r>
          </w:p>
        </w:tc>
        <w:tc>
          <w:tcPr>
            <w:tcW w:w="1032" w:type="dxa"/>
            <w:vMerge w:val="restart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Осн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вания прио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тано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ления предо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тавл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ния «поду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луги»</w:t>
            </w:r>
          </w:p>
        </w:tc>
        <w:tc>
          <w:tcPr>
            <w:tcW w:w="1094" w:type="dxa"/>
            <w:vMerge w:val="restart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Срок прио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тано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ления предо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тавл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ния «поду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луги»</w:t>
            </w:r>
          </w:p>
        </w:tc>
        <w:tc>
          <w:tcPr>
            <w:tcW w:w="3019" w:type="dxa"/>
            <w:gridSpan w:val="3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Плата за предоставление «п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дуслуги»</w:t>
            </w:r>
          </w:p>
        </w:tc>
        <w:tc>
          <w:tcPr>
            <w:tcW w:w="1372" w:type="dxa"/>
            <w:vMerge w:val="restart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о</w:t>
            </w:r>
            <w:r w:rsidRPr="00BA5B83">
              <w:rPr>
                <w:b/>
              </w:rPr>
              <w:t>б</w:t>
            </w:r>
            <w:r w:rsidRPr="00BA5B83">
              <w:rPr>
                <w:b/>
              </w:rPr>
              <w:t>ращения за получением «подуслуги»</w:t>
            </w:r>
          </w:p>
        </w:tc>
        <w:tc>
          <w:tcPr>
            <w:tcW w:w="1080" w:type="dxa"/>
            <w:vMerge w:val="restart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получ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ния р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зультата «подусл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ги»</w:t>
            </w:r>
          </w:p>
        </w:tc>
      </w:tr>
      <w:tr w:rsidR="00423F7C" w:rsidRPr="00BA5B83" w:rsidTr="002F7BFE">
        <w:tc>
          <w:tcPr>
            <w:tcW w:w="1188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при подаче заявления по месту ж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тельства (месту нах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ждения юр.лица)</w:t>
            </w:r>
          </w:p>
        </w:tc>
        <w:tc>
          <w:tcPr>
            <w:tcW w:w="1282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при подаче заявления не по месту ж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тельства (ме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ту обращения)</w:t>
            </w:r>
          </w:p>
        </w:tc>
        <w:tc>
          <w:tcPr>
            <w:tcW w:w="2101" w:type="dxa"/>
            <w:vMerge/>
          </w:tcPr>
          <w:p w:rsidR="00423F7C" w:rsidRPr="00BA5B83" w:rsidRDefault="00423F7C" w:rsidP="002F7BFE">
            <w:pPr>
              <w:jc w:val="both"/>
              <w:rPr>
                <w:b/>
              </w:rPr>
            </w:pPr>
          </w:p>
        </w:tc>
        <w:tc>
          <w:tcPr>
            <w:tcW w:w="3277" w:type="dxa"/>
            <w:vMerge/>
          </w:tcPr>
          <w:p w:rsidR="00423F7C" w:rsidRPr="00BA5B83" w:rsidRDefault="00423F7C" w:rsidP="002F7BFE">
            <w:pPr>
              <w:jc w:val="both"/>
              <w:rPr>
                <w:b/>
              </w:rPr>
            </w:pPr>
          </w:p>
        </w:tc>
        <w:tc>
          <w:tcPr>
            <w:tcW w:w="1032" w:type="dxa"/>
            <w:vMerge/>
          </w:tcPr>
          <w:p w:rsidR="00423F7C" w:rsidRPr="00BA5B83" w:rsidRDefault="00423F7C" w:rsidP="002F7BFE">
            <w:pPr>
              <w:jc w:val="both"/>
              <w:rPr>
                <w:b/>
              </w:rPr>
            </w:pPr>
          </w:p>
        </w:tc>
        <w:tc>
          <w:tcPr>
            <w:tcW w:w="1094" w:type="dxa"/>
            <w:vMerge/>
          </w:tcPr>
          <w:p w:rsidR="00423F7C" w:rsidRPr="00BA5B83" w:rsidRDefault="00423F7C" w:rsidP="002F7BFE">
            <w:pPr>
              <w:jc w:val="both"/>
              <w:rPr>
                <w:b/>
              </w:rPr>
            </w:pPr>
          </w:p>
        </w:tc>
        <w:tc>
          <w:tcPr>
            <w:tcW w:w="817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наличие платы (гос. 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шлины)</w:t>
            </w:r>
          </w:p>
        </w:tc>
        <w:tc>
          <w:tcPr>
            <w:tcW w:w="1134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реквиз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ты НПА, явля</w:t>
            </w:r>
            <w:r w:rsidRPr="00BA5B83">
              <w:rPr>
                <w:b/>
              </w:rPr>
              <w:t>ю</w:t>
            </w:r>
            <w:r w:rsidRPr="00BA5B83">
              <w:rPr>
                <w:b/>
              </w:rPr>
              <w:t>щегося основ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нием для взим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ния пл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ты (гос. пошл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ны)</w:t>
            </w:r>
          </w:p>
        </w:tc>
        <w:tc>
          <w:tcPr>
            <w:tcW w:w="1068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КБК для взимания платы (гос. 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шлины), в том числе для МФЦ</w:t>
            </w:r>
          </w:p>
        </w:tc>
        <w:tc>
          <w:tcPr>
            <w:tcW w:w="1372" w:type="dxa"/>
            <w:vMerge/>
          </w:tcPr>
          <w:p w:rsidR="00423F7C" w:rsidRPr="00BA5B83" w:rsidRDefault="00423F7C" w:rsidP="002F7BFE">
            <w:pPr>
              <w:jc w:val="both"/>
              <w:rPr>
                <w:b/>
              </w:rPr>
            </w:pPr>
          </w:p>
        </w:tc>
        <w:tc>
          <w:tcPr>
            <w:tcW w:w="1080" w:type="dxa"/>
            <w:vMerge/>
          </w:tcPr>
          <w:p w:rsidR="00423F7C" w:rsidRPr="00BA5B83" w:rsidRDefault="00423F7C" w:rsidP="002F7BFE">
            <w:pPr>
              <w:jc w:val="both"/>
              <w:rPr>
                <w:b/>
              </w:rPr>
            </w:pPr>
          </w:p>
        </w:tc>
      </w:tr>
      <w:tr w:rsidR="00423F7C" w:rsidRPr="00BA5B83" w:rsidTr="002F7BFE">
        <w:tc>
          <w:tcPr>
            <w:tcW w:w="1188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</w:t>
            </w:r>
          </w:p>
        </w:tc>
        <w:tc>
          <w:tcPr>
            <w:tcW w:w="1282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2</w:t>
            </w:r>
          </w:p>
        </w:tc>
        <w:tc>
          <w:tcPr>
            <w:tcW w:w="2101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3</w:t>
            </w:r>
          </w:p>
        </w:tc>
        <w:tc>
          <w:tcPr>
            <w:tcW w:w="3277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4</w:t>
            </w:r>
          </w:p>
        </w:tc>
        <w:tc>
          <w:tcPr>
            <w:tcW w:w="1032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5</w:t>
            </w:r>
          </w:p>
        </w:tc>
        <w:tc>
          <w:tcPr>
            <w:tcW w:w="1094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6</w:t>
            </w:r>
          </w:p>
        </w:tc>
        <w:tc>
          <w:tcPr>
            <w:tcW w:w="817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7</w:t>
            </w:r>
          </w:p>
        </w:tc>
        <w:tc>
          <w:tcPr>
            <w:tcW w:w="1134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8</w:t>
            </w:r>
          </w:p>
        </w:tc>
        <w:tc>
          <w:tcPr>
            <w:tcW w:w="1068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9</w:t>
            </w:r>
          </w:p>
        </w:tc>
        <w:tc>
          <w:tcPr>
            <w:tcW w:w="1372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10</w:t>
            </w:r>
          </w:p>
        </w:tc>
        <w:tc>
          <w:tcPr>
            <w:tcW w:w="1080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11</w:t>
            </w:r>
          </w:p>
        </w:tc>
      </w:tr>
      <w:tr w:rsidR="00423F7C" w:rsidRPr="00BA5B83" w:rsidTr="002F7BFE">
        <w:tc>
          <w:tcPr>
            <w:tcW w:w="15445" w:type="dxa"/>
            <w:gridSpan w:val="11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1. Наименование «подуслуги» 1: Передача жилых помещений муниципального жилищного фонда в собственность граждан в порядке приватиз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ции</w:t>
            </w:r>
          </w:p>
        </w:tc>
      </w:tr>
      <w:tr w:rsidR="00423F7C" w:rsidRPr="00BA5B83" w:rsidTr="002F7BFE">
        <w:tc>
          <w:tcPr>
            <w:tcW w:w="1188" w:type="dxa"/>
          </w:tcPr>
          <w:p w:rsidR="00423F7C" w:rsidRPr="00BA5B83" w:rsidRDefault="00423F7C" w:rsidP="002F7BFE">
            <w:r w:rsidRPr="00BA5B83">
              <w:t>2 мес. со дня подачи зая</w:t>
            </w:r>
            <w:r w:rsidRPr="00BA5B83">
              <w:t>в</w:t>
            </w:r>
            <w:r w:rsidRPr="00BA5B83">
              <w:t>ления с пр</w:t>
            </w:r>
            <w:r w:rsidRPr="00BA5B83">
              <w:t>и</w:t>
            </w:r>
            <w:r w:rsidRPr="00BA5B83">
              <w:t>ложением документов</w:t>
            </w:r>
          </w:p>
        </w:tc>
        <w:tc>
          <w:tcPr>
            <w:tcW w:w="1282" w:type="dxa"/>
          </w:tcPr>
          <w:p w:rsidR="00423F7C" w:rsidRPr="00BA5B83" w:rsidRDefault="00423F7C" w:rsidP="002F7BFE">
            <w:r w:rsidRPr="00BA5B83">
              <w:t>2 мес. со дня подачи заявл</w:t>
            </w:r>
            <w:r w:rsidRPr="00BA5B83">
              <w:t>е</w:t>
            </w:r>
            <w:r w:rsidRPr="00BA5B83">
              <w:t>ния с прилож</w:t>
            </w:r>
            <w:r w:rsidRPr="00BA5B83">
              <w:t>е</w:t>
            </w:r>
            <w:r w:rsidRPr="00BA5B83">
              <w:t>нием докуме</w:t>
            </w:r>
            <w:r w:rsidRPr="00BA5B83">
              <w:t>н</w:t>
            </w:r>
            <w:r w:rsidRPr="00BA5B83">
              <w:t>тов</w:t>
            </w:r>
          </w:p>
        </w:tc>
        <w:tc>
          <w:tcPr>
            <w:tcW w:w="2101" w:type="dxa"/>
          </w:tcPr>
          <w:p w:rsidR="00423F7C" w:rsidRPr="00BA5B83" w:rsidRDefault="00423F7C" w:rsidP="002F7BFE">
            <w:r w:rsidRPr="00BA5B83">
              <w:t>- подача заявления л</w:t>
            </w:r>
            <w:r w:rsidRPr="00BA5B83">
              <w:t>и</w:t>
            </w:r>
            <w:r w:rsidRPr="00BA5B83">
              <w:t>цом, не уполном</w:t>
            </w:r>
            <w:r w:rsidRPr="00BA5B83">
              <w:t>о</w:t>
            </w:r>
            <w:r w:rsidRPr="00BA5B83">
              <w:t>ченным совершать т</w:t>
            </w:r>
            <w:r w:rsidRPr="00BA5B83">
              <w:t>а</w:t>
            </w:r>
            <w:r w:rsidRPr="00BA5B83">
              <w:t>кого рода действия;</w:t>
            </w:r>
          </w:p>
          <w:p w:rsidR="00423F7C" w:rsidRPr="00BA5B83" w:rsidRDefault="00423F7C" w:rsidP="002F7BFE">
            <w:r w:rsidRPr="00BA5B83">
              <w:t>- заявление не соответствует уст</w:t>
            </w:r>
            <w:r w:rsidRPr="00BA5B83">
              <w:t>а</w:t>
            </w:r>
            <w:r w:rsidRPr="00BA5B83">
              <w:t>новленной форме, не поддается прочтению или содержит неог</w:t>
            </w:r>
            <w:r w:rsidRPr="00BA5B83">
              <w:t>о</w:t>
            </w:r>
            <w:r w:rsidRPr="00BA5B83">
              <w:t xml:space="preserve">воренные заявителем </w:t>
            </w:r>
            <w:r w:rsidRPr="00BA5B83">
              <w:lastRenderedPageBreak/>
              <w:t>зачеркив</w:t>
            </w:r>
            <w:r w:rsidRPr="00BA5B83">
              <w:t>а</w:t>
            </w:r>
            <w:r w:rsidRPr="00BA5B83">
              <w:t>ния, исправления, по</w:t>
            </w:r>
            <w:r w:rsidRPr="00BA5B83">
              <w:t>д</w:t>
            </w:r>
            <w:r w:rsidRPr="00BA5B83">
              <w:t>чистки.</w:t>
            </w:r>
          </w:p>
        </w:tc>
        <w:tc>
          <w:tcPr>
            <w:tcW w:w="3277" w:type="dxa"/>
          </w:tcPr>
          <w:p w:rsidR="00423F7C" w:rsidRPr="00BA5B83" w:rsidRDefault="00423F7C" w:rsidP="002F7BFE">
            <w:r w:rsidRPr="00BA5B83">
              <w:lastRenderedPageBreak/>
              <w:t>- отсутствие документов,  или представление документов не в полном объ</w:t>
            </w:r>
            <w:r w:rsidRPr="00BA5B83">
              <w:t>е</w:t>
            </w:r>
            <w:r w:rsidRPr="00BA5B83">
              <w:t>ме;</w:t>
            </w:r>
          </w:p>
          <w:p w:rsidR="00423F7C" w:rsidRPr="00BA5B83" w:rsidRDefault="00423F7C" w:rsidP="002F7BFE">
            <w:r w:rsidRPr="00BA5B83">
              <w:t>- несоответс</w:t>
            </w:r>
            <w:r w:rsidRPr="00BA5B83">
              <w:t>т</w:t>
            </w:r>
            <w:r w:rsidRPr="00BA5B83">
              <w:t>вие документов требованиям действующего законодательства (отсутс</w:t>
            </w:r>
            <w:r w:rsidRPr="00BA5B83">
              <w:t>т</w:t>
            </w:r>
            <w:r w:rsidRPr="00BA5B83">
              <w:t>вие реквизитов, подписей, и</w:t>
            </w:r>
            <w:r w:rsidRPr="00BA5B83">
              <w:t>с</w:t>
            </w:r>
            <w:r w:rsidRPr="00BA5B83">
              <w:t>течение срока действия док</w:t>
            </w:r>
            <w:r w:rsidRPr="00BA5B83">
              <w:t>у</w:t>
            </w:r>
            <w:r w:rsidRPr="00BA5B83">
              <w:t>мента);</w:t>
            </w:r>
          </w:p>
          <w:p w:rsidR="00423F7C" w:rsidRPr="00BA5B83" w:rsidRDefault="00423F7C" w:rsidP="002F7BFE">
            <w:r w:rsidRPr="00BA5B83">
              <w:t>- отсутствие жилого помещения в мун</w:t>
            </w:r>
            <w:r w:rsidRPr="00BA5B83">
              <w:t>и</w:t>
            </w:r>
            <w:r w:rsidRPr="00BA5B83">
              <w:t>ципальной со</w:t>
            </w:r>
            <w:r w:rsidRPr="00BA5B83">
              <w:t>б</w:t>
            </w:r>
            <w:r w:rsidRPr="00BA5B83">
              <w:t>ственности;</w:t>
            </w:r>
          </w:p>
          <w:p w:rsidR="00423F7C" w:rsidRPr="00BA5B83" w:rsidRDefault="00423F7C" w:rsidP="002F7BFE">
            <w:r w:rsidRPr="00BA5B83">
              <w:t>- использов</w:t>
            </w:r>
            <w:r w:rsidRPr="00BA5B83">
              <w:t>а</w:t>
            </w:r>
            <w:r w:rsidRPr="00BA5B83">
              <w:t>ние заявителем права приват</w:t>
            </w:r>
            <w:r w:rsidRPr="00BA5B83">
              <w:t>и</w:t>
            </w:r>
            <w:r w:rsidRPr="00BA5B83">
              <w:t xml:space="preserve">зации после </w:t>
            </w:r>
            <w:r w:rsidRPr="00BA5B83">
              <w:lastRenderedPageBreak/>
              <w:t>достижения им совершеннол</w:t>
            </w:r>
            <w:r w:rsidRPr="00BA5B83">
              <w:t>е</w:t>
            </w:r>
            <w:r w:rsidRPr="00BA5B83">
              <w:t>тия;</w:t>
            </w:r>
          </w:p>
          <w:p w:rsidR="00423F7C" w:rsidRPr="00BA5B83" w:rsidRDefault="00423F7C" w:rsidP="002F7BFE">
            <w:r w:rsidRPr="00BA5B83">
              <w:t>- отсутствие согласия лица, имеющего право на приват</w:t>
            </w:r>
            <w:r w:rsidRPr="00BA5B83">
              <w:t>и</w:t>
            </w:r>
            <w:r w:rsidRPr="00BA5B83">
              <w:t>зацию;</w:t>
            </w:r>
          </w:p>
          <w:p w:rsidR="00423F7C" w:rsidRPr="00BA5B83" w:rsidRDefault="00423F7C" w:rsidP="002F7BFE">
            <w:r w:rsidRPr="00BA5B83">
              <w:t>- нарушение прав несове</w:t>
            </w:r>
            <w:r w:rsidRPr="00BA5B83">
              <w:t>р</w:t>
            </w:r>
            <w:r w:rsidRPr="00BA5B83">
              <w:t>шеннолетних, лиц, признанных недеесп</w:t>
            </w:r>
            <w:r w:rsidRPr="00BA5B83">
              <w:t>о</w:t>
            </w:r>
            <w:r w:rsidRPr="00BA5B83">
              <w:t>собными;</w:t>
            </w:r>
          </w:p>
          <w:p w:rsidR="00423F7C" w:rsidRPr="00BA5B83" w:rsidRDefault="00423F7C" w:rsidP="002F7BFE">
            <w:r w:rsidRPr="00BA5B83">
              <w:t>- наличие решения (определения, п</w:t>
            </w:r>
            <w:r w:rsidRPr="00BA5B83">
              <w:t>о</w:t>
            </w:r>
            <w:r w:rsidRPr="00BA5B83">
              <w:t>становления) суда или иного уполномоче</w:t>
            </w:r>
            <w:r w:rsidRPr="00BA5B83">
              <w:t>н</w:t>
            </w:r>
            <w:r w:rsidRPr="00BA5B83">
              <w:t>ного органа о наложении з</w:t>
            </w:r>
            <w:r w:rsidRPr="00BA5B83">
              <w:t>а</w:t>
            </w:r>
            <w:r w:rsidRPr="00BA5B83">
              <w:t>прета на ос</w:t>
            </w:r>
            <w:r w:rsidRPr="00BA5B83">
              <w:t>у</w:t>
            </w:r>
            <w:r w:rsidRPr="00BA5B83">
              <w:t>ществление приватизации жилого пом</w:t>
            </w:r>
            <w:r w:rsidRPr="00BA5B83">
              <w:t>е</w:t>
            </w:r>
            <w:r w:rsidRPr="00BA5B83">
              <w:t>щения;</w:t>
            </w:r>
          </w:p>
          <w:p w:rsidR="00423F7C" w:rsidRPr="00BA5B83" w:rsidRDefault="00423F7C" w:rsidP="002F7BFE">
            <w:r w:rsidRPr="00BA5B83">
              <w:t>- принадлежность помещ</w:t>
            </w:r>
            <w:r w:rsidRPr="00BA5B83">
              <w:t>е</w:t>
            </w:r>
            <w:r w:rsidRPr="00BA5B83">
              <w:t>ния к категории жилых п</w:t>
            </w:r>
            <w:r w:rsidRPr="00BA5B83">
              <w:t>о</w:t>
            </w:r>
            <w:r w:rsidRPr="00BA5B83">
              <w:t>мещений, не подлежащих приватизации</w:t>
            </w:r>
          </w:p>
        </w:tc>
        <w:tc>
          <w:tcPr>
            <w:tcW w:w="1032" w:type="dxa"/>
          </w:tcPr>
          <w:p w:rsidR="00423F7C" w:rsidRPr="00BA5B83" w:rsidRDefault="00423F7C" w:rsidP="002F7BFE">
            <w:r w:rsidRPr="00BA5B83">
              <w:lastRenderedPageBreak/>
              <w:t>нет</w:t>
            </w:r>
          </w:p>
        </w:tc>
        <w:tc>
          <w:tcPr>
            <w:tcW w:w="1094" w:type="dxa"/>
          </w:tcPr>
          <w:p w:rsidR="00423F7C" w:rsidRPr="00BA5B83" w:rsidRDefault="00423F7C" w:rsidP="002F7BFE">
            <w:pPr>
              <w:jc w:val="center"/>
            </w:pPr>
            <w:r w:rsidRPr="00BA5B83">
              <w:t>__</w:t>
            </w:r>
          </w:p>
        </w:tc>
        <w:tc>
          <w:tcPr>
            <w:tcW w:w="817" w:type="dxa"/>
          </w:tcPr>
          <w:p w:rsidR="00423F7C" w:rsidRPr="00BA5B83" w:rsidRDefault="00423F7C" w:rsidP="002F7BFE">
            <w:r w:rsidRPr="00BA5B83">
              <w:t>нет</w:t>
            </w:r>
          </w:p>
        </w:tc>
        <w:tc>
          <w:tcPr>
            <w:tcW w:w="1134" w:type="dxa"/>
          </w:tcPr>
          <w:p w:rsidR="00423F7C" w:rsidRPr="00BA5B83" w:rsidRDefault="00423F7C" w:rsidP="002F7BFE">
            <w:pPr>
              <w:jc w:val="center"/>
            </w:pPr>
            <w:r w:rsidRPr="00BA5B83">
              <w:t>__</w:t>
            </w:r>
          </w:p>
        </w:tc>
        <w:tc>
          <w:tcPr>
            <w:tcW w:w="1068" w:type="dxa"/>
          </w:tcPr>
          <w:p w:rsidR="00423F7C" w:rsidRPr="00BA5B83" w:rsidRDefault="00423F7C" w:rsidP="002F7BFE">
            <w:pPr>
              <w:jc w:val="center"/>
            </w:pPr>
            <w:r w:rsidRPr="00BA5B83">
              <w:t>__</w:t>
            </w:r>
          </w:p>
        </w:tc>
        <w:tc>
          <w:tcPr>
            <w:tcW w:w="1372" w:type="dxa"/>
          </w:tcPr>
          <w:p w:rsidR="00423F7C" w:rsidRPr="00BA5B83" w:rsidRDefault="00423F7C" w:rsidP="002F7BFE">
            <w:r w:rsidRPr="00BA5B83">
              <w:t xml:space="preserve">- в орган; </w:t>
            </w:r>
          </w:p>
          <w:p w:rsidR="00423F7C" w:rsidRPr="00BA5B83" w:rsidRDefault="00423F7C" w:rsidP="002F7BFE">
            <w:r w:rsidRPr="00BA5B83">
              <w:t>- посредством почтовой св</w:t>
            </w:r>
            <w:r w:rsidRPr="00BA5B83">
              <w:t>я</w:t>
            </w:r>
            <w:r w:rsidRPr="00BA5B83">
              <w:t>зи в орган;</w:t>
            </w:r>
          </w:p>
          <w:p w:rsidR="00423F7C" w:rsidRPr="00BA5B83" w:rsidRDefault="00423F7C" w:rsidP="002F7BFE">
            <w:r w:rsidRPr="00BA5B83">
              <w:t xml:space="preserve">- в МФЦ; </w:t>
            </w:r>
          </w:p>
          <w:p w:rsidR="00423F7C" w:rsidRPr="00BA5B83" w:rsidRDefault="00423F7C" w:rsidP="002F7BFE">
            <w:r w:rsidRPr="00BA5B83">
              <w:t>- через По</w:t>
            </w:r>
            <w:r w:rsidRPr="00BA5B83">
              <w:t>р</w:t>
            </w:r>
            <w:r w:rsidRPr="00BA5B83">
              <w:t>тал госуда</w:t>
            </w:r>
            <w:r w:rsidRPr="00BA5B83">
              <w:t>р</w:t>
            </w:r>
            <w:r w:rsidRPr="00BA5B83">
              <w:t>ственных и муниципал</w:t>
            </w:r>
            <w:r w:rsidRPr="00BA5B83">
              <w:t>ь</w:t>
            </w:r>
            <w:r w:rsidRPr="00BA5B83">
              <w:t>ных услуг Воронежск</w:t>
            </w:r>
            <w:r w:rsidRPr="00BA5B83">
              <w:lastRenderedPageBreak/>
              <w:t>ой области</w:t>
            </w:r>
          </w:p>
          <w:p w:rsidR="00423F7C" w:rsidRPr="00BA5B83" w:rsidRDefault="00423F7C" w:rsidP="002F7BFE">
            <w:r w:rsidRPr="00BA5B83">
              <w:t>- единый по</w:t>
            </w:r>
            <w:r w:rsidRPr="00BA5B83">
              <w:t>р</w:t>
            </w:r>
            <w:r w:rsidRPr="00BA5B83">
              <w:t>тал госуда</w:t>
            </w:r>
            <w:r w:rsidRPr="00BA5B83">
              <w:t>р</w:t>
            </w:r>
            <w:r w:rsidRPr="00BA5B83">
              <w:t>тсвенных и муниципал</w:t>
            </w:r>
            <w:r w:rsidRPr="00BA5B83">
              <w:t>ь</w:t>
            </w:r>
            <w:r w:rsidRPr="00BA5B83">
              <w:t>ных услуг</w:t>
            </w:r>
          </w:p>
        </w:tc>
        <w:tc>
          <w:tcPr>
            <w:tcW w:w="1080" w:type="dxa"/>
          </w:tcPr>
          <w:p w:rsidR="00423F7C" w:rsidRPr="00BA5B83" w:rsidRDefault="00423F7C" w:rsidP="002F7BFE">
            <w:r w:rsidRPr="00BA5B83">
              <w:lastRenderedPageBreak/>
              <w:t>- в органе на бума</w:t>
            </w:r>
            <w:r w:rsidRPr="00BA5B83">
              <w:t>ж</w:t>
            </w:r>
            <w:r w:rsidRPr="00BA5B83">
              <w:t>ном нос</w:t>
            </w:r>
            <w:r w:rsidRPr="00BA5B83">
              <w:t>и</w:t>
            </w:r>
            <w:r w:rsidRPr="00BA5B83">
              <w:t>теле;</w:t>
            </w:r>
          </w:p>
          <w:p w:rsidR="00423F7C" w:rsidRPr="00BA5B83" w:rsidRDefault="00423F7C" w:rsidP="002F7BFE">
            <w:r w:rsidRPr="00BA5B83">
              <w:t>- почтовая связь;</w:t>
            </w:r>
          </w:p>
          <w:p w:rsidR="00423F7C" w:rsidRPr="00BA5B83" w:rsidRDefault="00423F7C" w:rsidP="002F7BFE">
            <w:r w:rsidRPr="00BA5B83">
              <w:t>- в МФЦ на бума</w:t>
            </w:r>
            <w:r w:rsidRPr="00BA5B83">
              <w:t>ж</w:t>
            </w:r>
            <w:r w:rsidRPr="00BA5B83">
              <w:t xml:space="preserve">ном </w:t>
            </w:r>
            <w:r w:rsidRPr="00BA5B83">
              <w:lastRenderedPageBreak/>
              <w:t>нос</w:t>
            </w:r>
            <w:r w:rsidRPr="00BA5B83">
              <w:t>и</w:t>
            </w:r>
            <w:r w:rsidRPr="00BA5B83">
              <w:t>теле, п</w:t>
            </w:r>
            <w:r w:rsidRPr="00BA5B83">
              <w:t>о</w:t>
            </w:r>
            <w:r w:rsidRPr="00BA5B83">
              <w:t>лученном из органа</w:t>
            </w:r>
          </w:p>
        </w:tc>
      </w:tr>
    </w:tbl>
    <w:p w:rsidR="00423F7C" w:rsidRPr="00BA5B83" w:rsidRDefault="00423F7C" w:rsidP="00423F7C"/>
    <w:p w:rsidR="00423F7C" w:rsidRPr="00BA5B83" w:rsidRDefault="00423F7C" w:rsidP="00423F7C"/>
    <w:p w:rsidR="00423F7C" w:rsidRPr="00BA5B83" w:rsidRDefault="00423F7C" w:rsidP="00423F7C"/>
    <w:p w:rsidR="00423F7C" w:rsidRPr="00BA5B83" w:rsidRDefault="00423F7C" w:rsidP="00423F7C">
      <w:pPr>
        <w:jc w:val="both"/>
      </w:pPr>
    </w:p>
    <w:p w:rsidR="00423F7C" w:rsidRPr="00BA5B83" w:rsidRDefault="00423F7C" w:rsidP="00423F7C">
      <w:r w:rsidRPr="00BA5B83">
        <w:rPr>
          <w:b/>
        </w:rPr>
        <w:br w:type="page"/>
      </w:r>
      <w:r w:rsidRPr="00BA5B83">
        <w:lastRenderedPageBreak/>
        <w:t>РАЗДЕЛ 3. «СВЕДЕНИЯ О ЗАЯВИТЕЛЯХ «ПОДУСЛУГИ»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7"/>
        <w:gridCol w:w="2171"/>
        <w:gridCol w:w="2140"/>
        <w:gridCol w:w="2272"/>
        <w:gridCol w:w="1307"/>
        <w:gridCol w:w="1843"/>
        <w:gridCol w:w="2263"/>
        <w:gridCol w:w="2395"/>
      </w:tblGrid>
      <w:tr w:rsidR="00423F7C" w:rsidRPr="00BA5B83" w:rsidTr="002F7BFE">
        <w:tc>
          <w:tcPr>
            <w:tcW w:w="657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№ п/п</w:t>
            </w:r>
          </w:p>
        </w:tc>
        <w:tc>
          <w:tcPr>
            <w:tcW w:w="2171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Категории лиц, имеющих право на получение «поду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луги»</w:t>
            </w:r>
          </w:p>
        </w:tc>
        <w:tc>
          <w:tcPr>
            <w:tcW w:w="2140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Документ, подтве</w:t>
            </w:r>
            <w:r w:rsidRPr="00BA5B83">
              <w:rPr>
                <w:b/>
              </w:rPr>
              <w:t>р</w:t>
            </w:r>
            <w:r w:rsidRPr="00BA5B83">
              <w:rPr>
                <w:b/>
              </w:rPr>
              <w:t>ждающий правомочие заявителя соответс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>вующей категории на получение «подусл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ги»</w:t>
            </w:r>
          </w:p>
        </w:tc>
        <w:tc>
          <w:tcPr>
            <w:tcW w:w="2272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Установленные требования к документу, подтве</w:t>
            </w:r>
            <w:r w:rsidRPr="00BA5B83">
              <w:rPr>
                <w:b/>
              </w:rPr>
              <w:t>р</w:t>
            </w:r>
            <w:r w:rsidRPr="00BA5B83">
              <w:rPr>
                <w:b/>
              </w:rPr>
              <w:t>ждающему прав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мочие заявителя соответствующей категории на пол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чение «подуслуги»</w:t>
            </w:r>
            <w:r w:rsidRPr="00BA5B83">
              <w:rPr>
                <w:rStyle w:val="a5"/>
                <w:b/>
              </w:rPr>
              <w:footnoteReference w:id="4"/>
            </w:r>
          </w:p>
        </w:tc>
        <w:tc>
          <w:tcPr>
            <w:tcW w:w="1307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Наличие во</w:t>
            </w:r>
            <w:r w:rsidRPr="00BA5B83">
              <w:rPr>
                <w:b/>
              </w:rPr>
              <w:t>з</w:t>
            </w:r>
            <w:r w:rsidRPr="00BA5B83">
              <w:rPr>
                <w:b/>
              </w:rPr>
              <w:t>можности 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дачи заявл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ния на пр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доставление «подуслуги» представит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лями заявит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ля</w:t>
            </w:r>
          </w:p>
        </w:tc>
        <w:tc>
          <w:tcPr>
            <w:tcW w:w="1843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Исчерпыва</w:t>
            </w:r>
            <w:r w:rsidRPr="00BA5B83">
              <w:rPr>
                <w:b/>
              </w:rPr>
              <w:t>ю</w:t>
            </w:r>
            <w:r w:rsidRPr="00BA5B83">
              <w:rPr>
                <w:b/>
              </w:rPr>
              <w:t>щий перечень лиц, имеющих право на подачу заявления от имени заявит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ля</w:t>
            </w:r>
          </w:p>
        </w:tc>
        <w:tc>
          <w:tcPr>
            <w:tcW w:w="2263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Наименование докуме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та, подтверждающего право подачи заявления от имени заявителя</w:t>
            </w:r>
          </w:p>
        </w:tc>
        <w:tc>
          <w:tcPr>
            <w:tcW w:w="2395" w:type="dxa"/>
          </w:tcPr>
          <w:p w:rsidR="00423F7C" w:rsidRPr="00BA5B83" w:rsidRDefault="00423F7C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Установле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ные требования к документу, подтве</w:t>
            </w:r>
            <w:r w:rsidRPr="00BA5B83">
              <w:rPr>
                <w:b/>
              </w:rPr>
              <w:t>р</w:t>
            </w:r>
            <w:r w:rsidRPr="00BA5B83">
              <w:rPr>
                <w:b/>
              </w:rPr>
              <w:t>ждающему право под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чи заявления от имени заявителя</w:t>
            </w:r>
            <w:r w:rsidRPr="00BA5B83">
              <w:rPr>
                <w:b/>
                <w:vertAlign w:val="superscript"/>
              </w:rPr>
              <w:t>4</w:t>
            </w:r>
          </w:p>
        </w:tc>
      </w:tr>
      <w:tr w:rsidR="00423F7C" w:rsidRPr="00BA5B83" w:rsidTr="002F7BFE">
        <w:tc>
          <w:tcPr>
            <w:tcW w:w="657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</w:t>
            </w:r>
          </w:p>
        </w:tc>
        <w:tc>
          <w:tcPr>
            <w:tcW w:w="2171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2</w:t>
            </w:r>
          </w:p>
        </w:tc>
        <w:tc>
          <w:tcPr>
            <w:tcW w:w="2140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3</w:t>
            </w:r>
          </w:p>
        </w:tc>
        <w:tc>
          <w:tcPr>
            <w:tcW w:w="2272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4</w:t>
            </w:r>
          </w:p>
        </w:tc>
        <w:tc>
          <w:tcPr>
            <w:tcW w:w="1307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5</w:t>
            </w:r>
          </w:p>
        </w:tc>
        <w:tc>
          <w:tcPr>
            <w:tcW w:w="1843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6</w:t>
            </w:r>
          </w:p>
        </w:tc>
        <w:tc>
          <w:tcPr>
            <w:tcW w:w="2263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7</w:t>
            </w:r>
          </w:p>
        </w:tc>
        <w:tc>
          <w:tcPr>
            <w:tcW w:w="2395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8</w:t>
            </w:r>
          </w:p>
        </w:tc>
      </w:tr>
      <w:tr w:rsidR="00423F7C" w:rsidRPr="00BA5B83" w:rsidTr="002F7BFE">
        <w:tc>
          <w:tcPr>
            <w:tcW w:w="15048" w:type="dxa"/>
            <w:gridSpan w:val="8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1. Наименование «подуслуги» 1: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423F7C" w:rsidRPr="00BA5B83" w:rsidTr="002F7BFE">
        <w:tc>
          <w:tcPr>
            <w:tcW w:w="657" w:type="dxa"/>
          </w:tcPr>
          <w:p w:rsidR="00423F7C" w:rsidRPr="00BA5B83" w:rsidRDefault="00423F7C" w:rsidP="002F7BFE">
            <w:pPr>
              <w:jc w:val="center"/>
            </w:pPr>
            <w:r w:rsidRPr="00BA5B83">
              <w:t>1</w:t>
            </w:r>
          </w:p>
        </w:tc>
        <w:tc>
          <w:tcPr>
            <w:tcW w:w="2171" w:type="dxa"/>
          </w:tcPr>
          <w:p w:rsidR="00423F7C" w:rsidRPr="00BA5B83" w:rsidRDefault="00423F7C" w:rsidP="002F7BFE">
            <w:r w:rsidRPr="00BA5B83">
              <w:t>граждане РФ, пр</w:t>
            </w:r>
            <w:r w:rsidRPr="00BA5B83">
              <w:t>о</w:t>
            </w:r>
            <w:r w:rsidRPr="00BA5B83">
              <w:t>живающие на усл</w:t>
            </w:r>
            <w:r w:rsidRPr="00BA5B83">
              <w:t>о</w:t>
            </w:r>
            <w:r w:rsidRPr="00BA5B83">
              <w:t>виях социального найма в муниц</w:t>
            </w:r>
            <w:r w:rsidRPr="00BA5B83">
              <w:t>и</w:t>
            </w:r>
            <w:r w:rsidRPr="00BA5B83">
              <w:t>пальном жилищном фонде</w:t>
            </w:r>
          </w:p>
        </w:tc>
        <w:tc>
          <w:tcPr>
            <w:tcW w:w="2140" w:type="dxa"/>
          </w:tcPr>
          <w:p w:rsidR="00423F7C" w:rsidRPr="00BA5B83" w:rsidRDefault="00423F7C" w:rsidP="002F7BFE">
            <w:pPr>
              <w:autoSpaceDE w:val="0"/>
              <w:autoSpaceDN w:val="0"/>
              <w:adjustRightInd w:val="0"/>
            </w:pPr>
            <w:r w:rsidRPr="00BA5B83">
              <w:t>документ, удостов</w:t>
            </w:r>
            <w:r w:rsidRPr="00BA5B83">
              <w:t>е</w:t>
            </w:r>
            <w:r w:rsidRPr="00BA5B83">
              <w:t>ряющий личность</w:t>
            </w:r>
          </w:p>
        </w:tc>
        <w:tc>
          <w:tcPr>
            <w:tcW w:w="2272" w:type="dxa"/>
          </w:tcPr>
          <w:p w:rsidR="00423F7C" w:rsidRPr="00BA5B83" w:rsidRDefault="00423F7C" w:rsidP="002F7BFE">
            <w:r w:rsidRPr="00BA5B83">
              <w:t>Должен быть изг</w:t>
            </w:r>
            <w:r w:rsidRPr="00BA5B83">
              <w:t>о</w:t>
            </w:r>
            <w:r w:rsidRPr="00BA5B83">
              <w:t>товлен на официал</w:t>
            </w:r>
            <w:r w:rsidRPr="00BA5B83">
              <w:t>ь</w:t>
            </w:r>
            <w:r w:rsidRPr="00BA5B83">
              <w:t>ном бланке и соо</w:t>
            </w:r>
            <w:r w:rsidRPr="00BA5B83">
              <w:t>т</w:t>
            </w:r>
            <w:r w:rsidRPr="00BA5B83">
              <w:t>ветствовать устано</w:t>
            </w:r>
            <w:r w:rsidRPr="00BA5B83">
              <w:t>в</w:t>
            </w:r>
            <w:r w:rsidRPr="00BA5B83">
              <w:t>ленным требованиям, в том числе Полож</w:t>
            </w:r>
            <w:r w:rsidRPr="00BA5B83">
              <w:t>е</w:t>
            </w:r>
            <w:r w:rsidRPr="00BA5B83">
              <w:t>ния о паспорте гра</w:t>
            </w:r>
            <w:r w:rsidRPr="00BA5B83">
              <w:t>ж</w:t>
            </w:r>
            <w:r w:rsidRPr="00BA5B83">
              <w:t>данина РФ.  Должен быть действител</w:t>
            </w:r>
            <w:r w:rsidRPr="00BA5B83">
              <w:t>ь</w:t>
            </w:r>
            <w:r w:rsidRPr="00BA5B83">
              <w:t>ным на дату  обр</w:t>
            </w:r>
            <w:r w:rsidRPr="00BA5B83">
              <w:t>а</w:t>
            </w:r>
            <w:r w:rsidRPr="00BA5B83">
              <w:t>щения за предоста</w:t>
            </w:r>
            <w:r w:rsidRPr="00BA5B83">
              <w:t>в</w:t>
            </w:r>
            <w:r w:rsidRPr="00BA5B83">
              <w:t xml:space="preserve">лением услуги. Не должен содержать </w:t>
            </w:r>
            <w:r w:rsidRPr="00BA5B83">
              <w:lastRenderedPageBreak/>
              <w:t>подчисток, приписок, зачеркнутых слов и других исправлений.</w:t>
            </w:r>
          </w:p>
        </w:tc>
        <w:tc>
          <w:tcPr>
            <w:tcW w:w="1307" w:type="dxa"/>
          </w:tcPr>
          <w:p w:rsidR="00423F7C" w:rsidRPr="00BA5B83" w:rsidRDefault="00423F7C" w:rsidP="002F7BFE">
            <w:r w:rsidRPr="00BA5B83">
              <w:lastRenderedPageBreak/>
              <w:t>имеется</w:t>
            </w:r>
          </w:p>
        </w:tc>
        <w:tc>
          <w:tcPr>
            <w:tcW w:w="1843" w:type="dxa"/>
          </w:tcPr>
          <w:p w:rsidR="00423F7C" w:rsidRPr="00BA5B83" w:rsidRDefault="00423F7C" w:rsidP="002F7BFE">
            <w:r w:rsidRPr="00BA5B83">
              <w:t>Законный пре</w:t>
            </w:r>
            <w:r w:rsidRPr="00BA5B83">
              <w:t>д</w:t>
            </w:r>
            <w:r w:rsidRPr="00BA5B83">
              <w:t>ставитель или любое уполн</w:t>
            </w:r>
            <w:r w:rsidRPr="00BA5B83">
              <w:t>о</w:t>
            </w:r>
            <w:r w:rsidRPr="00BA5B83">
              <w:t>моченное с</w:t>
            </w:r>
            <w:r w:rsidRPr="00BA5B83">
              <w:t>о</w:t>
            </w:r>
            <w:r w:rsidRPr="00BA5B83">
              <w:t>вершеннолетнее дееспособное лицо</w:t>
            </w:r>
          </w:p>
        </w:tc>
        <w:tc>
          <w:tcPr>
            <w:tcW w:w="2263" w:type="dxa"/>
          </w:tcPr>
          <w:p w:rsidR="00423F7C" w:rsidRPr="00BA5B83" w:rsidRDefault="00423F7C" w:rsidP="002F7BFE">
            <w:r w:rsidRPr="00BA5B83">
              <w:t>- документ, подтве</w:t>
            </w:r>
            <w:r w:rsidRPr="00BA5B83">
              <w:t>р</w:t>
            </w:r>
            <w:r w:rsidRPr="00BA5B83">
              <w:t>ждающий право на пре</w:t>
            </w:r>
            <w:r w:rsidRPr="00BA5B83">
              <w:t>д</w:t>
            </w:r>
            <w:r w:rsidRPr="00BA5B83">
              <w:t>ставление интересов за</w:t>
            </w:r>
            <w:r w:rsidRPr="00BA5B83">
              <w:t>я</w:t>
            </w:r>
            <w:r w:rsidRPr="00BA5B83">
              <w:t>вителя в силу закона</w:t>
            </w:r>
          </w:p>
          <w:p w:rsidR="00423F7C" w:rsidRPr="00BA5B83" w:rsidRDefault="00423F7C" w:rsidP="002F7BFE">
            <w:r w:rsidRPr="00BA5B83">
              <w:t>- нотариально удостов</w:t>
            </w:r>
            <w:r w:rsidRPr="00BA5B83">
              <w:t>е</w:t>
            </w:r>
            <w:r w:rsidRPr="00BA5B83">
              <w:t>ренная доверенность</w:t>
            </w:r>
          </w:p>
          <w:p w:rsidR="00423F7C" w:rsidRPr="00BA5B83" w:rsidRDefault="00423F7C" w:rsidP="002F7BFE">
            <w:r w:rsidRPr="00BA5B83">
              <w:t>- доверенность, прира</w:t>
            </w:r>
            <w:r w:rsidRPr="00BA5B83">
              <w:t>в</w:t>
            </w:r>
            <w:r w:rsidRPr="00BA5B83">
              <w:t>ненная законом к нотар</w:t>
            </w:r>
            <w:r w:rsidRPr="00BA5B83">
              <w:t>и</w:t>
            </w:r>
            <w:r w:rsidRPr="00BA5B83">
              <w:t>ально удостоверенным</w:t>
            </w:r>
          </w:p>
        </w:tc>
        <w:tc>
          <w:tcPr>
            <w:tcW w:w="2395" w:type="dxa"/>
          </w:tcPr>
          <w:p w:rsidR="00423F7C" w:rsidRPr="00BA5B83" w:rsidRDefault="00423F7C" w:rsidP="002F7BFE">
            <w:r w:rsidRPr="00BA5B83">
              <w:t>доверенность должна быть с указанием доли в праве долевой со</w:t>
            </w:r>
            <w:r w:rsidRPr="00BA5B83">
              <w:t>б</w:t>
            </w:r>
            <w:r w:rsidRPr="00BA5B83">
              <w:t>ственности или отказ от участия в приватизации жилого п</w:t>
            </w:r>
            <w:r w:rsidRPr="00BA5B83">
              <w:t>о</w:t>
            </w:r>
            <w:r w:rsidRPr="00BA5B83">
              <w:t>мещения.</w:t>
            </w:r>
          </w:p>
          <w:p w:rsidR="00423F7C" w:rsidRPr="00BA5B83" w:rsidRDefault="00423F7C" w:rsidP="002F7BFE">
            <w:r w:rsidRPr="00BA5B83">
              <w:t>К нотариал</w:t>
            </w:r>
            <w:r w:rsidRPr="00BA5B83">
              <w:t>ь</w:t>
            </w:r>
            <w:r w:rsidRPr="00BA5B83">
              <w:t>но удостоверенным дов</w:t>
            </w:r>
            <w:r w:rsidRPr="00BA5B83">
              <w:t>е</w:t>
            </w:r>
            <w:r w:rsidRPr="00BA5B83">
              <w:t>ренностям приравнив</w:t>
            </w:r>
            <w:r w:rsidRPr="00BA5B83">
              <w:t>а</w:t>
            </w:r>
            <w:r w:rsidRPr="00BA5B83">
              <w:t>ются:</w:t>
            </w:r>
          </w:p>
          <w:p w:rsidR="00423F7C" w:rsidRPr="00BA5B83" w:rsidRDefault="00423F7C" w:rsidP="002F7BFE">
            <w:r w:rsidRPr="00BA5B83">
              <w:t>1) доверенн</w:t>
            </w:r>
            <w:r w:rsidRPr="00BA5B83">
              <w:t>о</w:t>
            </w:r>
            <w:r w:rsidRPr="00BA5B83">
              <w:t>сти военн</w:t>
            </w:r>
            <w:r w:rsidRPr="00BA5B83">
              <w:t>о</w:t>
            </w:r>
            <w:r w:rsidRPr="00BA5B83">
              <w:t xml:space="preserve">служащих и других лиц, находящихся на </w:t>
            </w:r>
            <w:r w:rsidRPr="00BA5B83">
              <w:lastRenderedPageBreak/>
              <w:t>излечении в госпиталях, санаториях и других вое</w:t>
            </w:r>
            <w:r w:rsidRPr="00BA5B83">
              <w:t>н</w:t>
            </w:r>
            <w:r w:rsidRPr="00BA5B83">
              <w:t>но-лечебных учреждениях, которые уд</w:t>
            </w:r>
            <w:r w:rsidRPr="00BA5B83">
              <w:t>о</w:t>
            </w:r>
            <w:r w:rsidRPr="00BA5B83">
              <w:t>стоверены начальником такого учр</w:t>
            </w:r>
            <w:r w:rsidRPr="00BA5B83">
              <w:t>е</w:t>
            </w:r>
            <w:r w:rsidRPr="00BA5B83">
              <w:t>ждения, его заместителем по медици</w:t>
            </w:r>
            <w:r w:rsidRPr="00BA5B83">
              <w:t>н</w:t>
            </w:r>
            <w:r w:rsidRPr="00BA5B83">
              <w:t>ской части, а при их отсу</w:t>
            </w:r>
            <w:r w:rsidRPr="00BA5B83">
              <w:t>т</w:t>
            </w:r>
            <w:r w:rsidRPr="00BA5B83">
              <w:t>ствии старшим или дежурным вр</w:t>
            </w:r>
            <w:r w:rsidRPr="00BA5B83">
              <w:t>а</w:t>
            </w:r>
            <w:r w:rsidRPr="00BA5B83">
              <w:t>чом;</w:t>
            </w:r>
          </w:p>
          <w:p w:rsidR="00423F7C" w:rsidRPr="00BA5B83" w:rsidRDefault="00423F7C" w:rsidP="002F7BFE">
            <w:r w:rsidRPr="00BA5B83">
              <w:t>2) доверенн</w:t>
            </w:r>
            <w:r w:rsidRPr="00BA5B83">
              <w:t>о</w:t>
            </w:r>
            <w:r w:rsidRPr="00BA5B83">
              <w:t>сти военн</w:t>
            </w:r>
            <w:r w:rsidRPr="00BA5B83">
              <w:t>о</w:t>
            </w:r>
            <w:r w:rsidRPr="00BA5B83">
              <w:t>служащих, а в пунктах ди</w:t>
            </w:r>
            <w:r w:rsidRPr="00BA5B83">
              <w:t>с</w:t>
            </w:r>
            <w:r w:rsidRPr="00BA5B83">
              <w:t>локации воинских ча</w:t>
            </w:r>
            <w:r w:rsidRPr="00BA5B83">
              <w:t>с</w:t>
            </w:r>
            <w:r w:rsidRPr="00BA5B83">
              <w:t>тей, соединений, учреждений и вое</w:t>
            </w:r>
            <w:r w:rsidRPr="00BA5B83">
              <w:t>н</w:t>
            </w:r>
            <w:r w:rsidRPr="00BA5B83">
              <w:t>но-учебных заведений, где нет нот</w:t>
            </w:r>
            <w:r w:rsidRPr="00BA5B83">
              <w:t>а</w:t>
            </w:r>
            <w:r w:rsidRPr="00BA5B83">
              <w:t>риальных контор и др</w:t>
            </w:r>
            <w:r w:rsidRPr="00BA5B83">
              <w:t>у</w:t>
            </w:r>
            <w:r w:rsidRPr="00BA5B83">
              <w:t>гих органов, совершающих нотариальные де</w:t>
            </w:r>
            <w:r w:rsidRPr="00BA5B83">
              <w:t>й</w:t>
            </w:r>
            <w:r w:rsidRPr="00BA5B83">
              <w:t>ствия, также доверенности работников, членов их семей и чл</w:t>
            </w:r>
            <w:r w:rsidRPr="00BA5B83">
              <w:t>е</w:t>
            </w:r>
            <w:r w:rsidRPr="00BA5B83">
              <w:t>нов семей военносл</w:t>
            </w:r>
            <w:r w:rsidRPr="00BA5B83">
              <w:t>у</w:t>
            </w:r>
            <w:r w:rsidRPr="00BA5B83">
              <w:t>жащих, которые удостоверены к</w:t>
            </w:r>
            <w:r w:rsidRPr="00BA5B83">
              <w:t>о</w:t>
            </w:r>
            <w:r w:rsidRPr="00BA5B83">
              <w:t xml:space="preserve">мандиром </w:t>
            </w:r>
            <w:r w:rsidRPr="00BA5B83">
              <w:lastRenderedPageBreak/>
              <w:t>(начальн</w:t>
            </w:r>
            <w:r w:rsidRPr="00BA5B83">
              <w:t>и</w:t>
            </w:r>
            <w:r w:rsidRPr="00BA5B83">
              <w:t>ком) этих части, соед</w:t>
            </w:r>
            <w:r w:rsidRPr="00BA5B83">
              <w:t>и</w:t>
            </w:r>
            <w:r w:rsidRPr="00BA5B83">
              <w:t>нения, учр</w:t>
            </w:r>
            <w:r w:rsidRPr="00BA5B83">
              <w:t>е</w:t>
            </w:r>
            <w:r w:rsidRPr="00BA5B83">
              <w:t>ждения или заведения;</w:t>
            </w:r>
          </w:p>
          <w:p w:rsidR="00423F7C" w:rsidRPr="00BA5B83" w:rsidRDefault="00423F7C" w:rsidP="002F7BFE">
            <w:r w:rsidRPr="00BA5B83">
              <w:t>3) доверенн</w:t>
            </w:r>
            <w:r w:rsidRPr="00BA5B83">
              <w:t>о</w:t>
            </w:r>
            <w:r w:rsidRPr="00BA5B83">
              <w:t>сти лиц, н</w:t>
            </w:r>
            <w:r w:rsidRPr="00BA5B83">
              <w:t>а</w:t>
            </w:r>
            <w:r w:rsidRPr="00BA5B83">
              <w:t>ходящихся в местах лиш</w:t>
            </w:r>
            <w:r w:rsidRPr="00BA5B83">
              <w:t>е</w:t>
            </w:r>
            <w:r w:rsidRPr="00BA5B83">
              <w:t>ния свободы, которые уд</w:t>
            </w:r>
            <w:r w:rsidRPr="00BA5B83">
              <w:t>о</w:t>
            </w:r>
            <w:r w:rsidRPr="00BA5B83">
              <w:t>стоверены начальником соответс</w:t>
            </w:r>
            <w:r w:rsidRPr="00BA5B83">
              <w:t>т</w:t>
            </w:r>
            <w:r w:rsidRPr="00BA5B83">
              <w:t>вующего ме</w:t>
            </w:r>
            <w:r w:rsidRPr="00BA5B83">
              <w:t>с</w:t>
            </w:r>
            <w:r w:rsidRPr="00BA5B83">
              <w:t>та лишения свободы;</w:t>
            </w:r>
          </w:p>
          <w:p w:rsidR="00423F7C" w:rsidRPr="00BA5B83" w:rsidRDefault="00423F7C" w:rsidP="002F7BFE">
            <w:r w:rsidRPr="00BA5B83">
              <w:t>4) доверенности сове</w:t>
            </w:r>
            <w:r w:rsidRPr="00BA5B83">
              <w:t>р</w:t>
            </w:r>
            <w:r w:rsidRPr="00BA5B83">
              <w:t>шеннолетних дееспособных граждан, н</w:t>
            </w:r>
            <w:r w:rsidRPr="00BA5B83">
              <w:t>а</w:t>
            </w:r>
            <w:r w:rsidRPr="00BA5B83">
              <w:t>ходящихся в учреждениях социальной защиты населения, кот</w:t>
            </w:r>
            <w:r w:rsidRPr="00BA5B83">
              <w:t>о</w:t>
            </w:r>
            <w:r w:rsidRPr="00BA5B83">
              <w:t>рые удостоверены адм</w:t>
            </w:r>
            <w:r w:rsidRPr="00BA5B83">
              <w:t>и</w:t>
            </w:r>
            <w:r w:rsidRPr="00BA5B83">
              <w:t>нистрацией этого учре</w:t>
            </w:r>
            <w:r w:rsidRPr="00BA5B83">
              <w:t>ж</w:t>
            </w:r>
            <w:r w:rsidRPr="00BA5B83">
              <w:t>дения или руководит</w:t>
            </w:r>
            <w:r w:rsidRPr="00BA5B83">
              <w:t>е</w:t>
            </w:r>
            <w:r w:rsidRPr="00BA5B83">
              <w:t>лем (его з</w:t>
            </w:r>
            <w:r w:rsidRPr="00BA5B83">
              <w:t>а</w:t>
            </w:r>
            <w:r w:rsidRPr="00BA5B83">
              <w:t>местителем) соответствующего органа социал</w:t>
            </w:r>
            <w:r w:rsidRPr="00BA5B83">
              <w:t>ь</w:t>
            </w:r>
            <w:r w:rsidRPr="00BA5B83">
              <w:t>ной защиты населения.</w:t>
            </w:r>
          </w:p>
        </w:tc>
      </w:tr>
    </w:tbl>
    <w:p w:rsidR="00423F7C" w:rsidRPr="00BA5B83" w:rsidRDefault="00423F7C" w:rsidP="00423F7C">
      <w:r w:rsidRPr="00BA5B83">
        <w:lastRenderedPageBreak/>
        <w:br w:type="page"/>
      </w:r>
      <w:r w:rsidRPr="00BA5B83">
        <w:lastRenderedPageBreak/>
        <w:t>РАЗДЕЛ 4. «ДОКУМЕНТЫ, ПРЕДОСТАВЛЯЕМЫЕ ЗАЯВИТЕЛЕМ ДЛЯ ПОЛУЧЕНИЯ «ПОДУСЛУГИ»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"/>
        <w:gridCol w:w="1977"/>
        <w:gridCol w:w="2835"/>
        <w:gridCol w:w="1842"/>
        <w:gridCol w:w="2268"/>
        <w:gridCol w:w="2693"/>
        <w:gridCol w:w="1735"/>
        <w:gridCol w:w="1440"/>
      </w:tblGrid>
      <w:tr w:rsidR="00423F7C" w:rsidRPr="00BA5B83" w:rsidTr="002F7BFE">
        <w:tc>
          <w:tcPr>
            <w:tcW w:w="651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№ п/п</w:t>
            </w:r>
          </w:p>
        </w:tc>
        <w:tc>
          <w:tcPr>
            <w:tcW w:w="1977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Наименование докуме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тов, которые представл</w:t>
            </w:r>
            <w:r w:rsidRPr="00BA5B83">
              <w:rPr>
                <w:b/>
              </w:rPr>
              <w:t>я</w:t>
            </w:r>
            <w:r w:rsidRPr="00BA5B83">
              <w:rPr>
                <w:b/>
              </w:rPr>
              <w:t>ет заявитель для получ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ния «подуслуги»</w:t>
            </w:r>
          </w:p>
        </w:tc>
        <w:tc>
          <w:tcPr>
            <w:tcW w:w="1842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Количество необходимых экземпляров д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кумента с ук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 xml:space="preserve">занием </w:t>
            </w:r>
            <w:r w:rsidRPr="00BA5B83">
              <w:rPr>
                <w:b/>
                <w:i/>
              </w:rPr>
              <w:t>подли</w:t>
            </w:r>
            <w:r w:rsidRPr="00BA5B83">
              <w:rPr>
                <w:b/>
                <w:i/>
              </w:rPr>
              <w:t>н</w:t>
            </w:r>
            <w:r w:rsidRPr="00BA5B83">
              <w:rPr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Условие предоста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Установленные треб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 xml:space="preserve">вания </w:t>
            </w:r>
          </w:p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к документу</w:t>
            </w:r>
            <w:r w:rsidRPr="00BA5B83">
              <w:rPr>
                <w:rStyle w:val="a5"/>
                <w:b/>
              </w:rPr>
              <w:footnoteReference w:id="5"/>
            </w:r>
          </w:p>
        </w:tc>
        <w:tc>
          <w:tcPr>
            <w:tcW w:w="1735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Форма (ша</w:t>
            </w:r>
            <w:r w:rsidRPr="00BA5B83">
              <w:rPr>
                <w:b/>
              </w:rPr>
              <w:t>б</w:t>
            </w:r>
            <w:r w:rsidRPr="00BA5B83">
              <w:rPr>
                <w:b/>
              </w:rPr>
              <w:t>лон) документа</w:t>
            </w:r>
          </w:p>
        </w:tc>
        <w:tc>
          <w:tcPr>
            <w:tcW w:w="1440" w:type="dxa"/>
          </w:tcPr>
          <w:p w:rsidR="00423F7C" w:rsidRPr="00BA5B83" w:rsidRDefault="00423F7C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Образец докуме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та/заполнения документа</w:t>
            </w:r>
            <w:r w:rsidRPr="00BA5B83">
              <w:rPr>
                <w:b/>
                <w:vertAlign w:val="superscript"/>
              </w:rPr>
              <w:t>5</w:t>
            </w:r>
          </w:p>
        </w:tc>
      </w:tr>
      <w:tr w:rsidR="00423F7C" w:rsidRPr="00BA5B83" w:rsidTr="002F7BFE">
        <w:tc>
          <w:tcPr>
            <w:tcW w:w="651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</w:t>
            </w:r>
          </w:p>
        </w:tc>
        <w:tc>
          <w:tcPr>
            <w:tcW w:w="1977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2</w:t>
            </w:r>
          </w:p>
        </w:tc>
        <w:tc>
          <w:tcPr>
            <w:tcW w:w="2835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3</w:t>
            </w:r>
          </w:p>
        </w:tc>
        <w:tc>
          <w:tcPr>
            <w:tcW w:w="1842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4</w:t>
            </w:r>
          </w:p>
        </w:tc>
        <w:tc>
          <w:tcPr>
            <w:tcW w:w="2268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5</w:t>
            </w:r>
          </w:p>
        </w:tc>
        <w:tc>
          <w:tcPr>
            <w:tcW w:w="2693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6</w:t>
            </w:r>
          </w:p>
        </w:tc>
        <w:tc>
          <w:tcPr>
            <w:tcW w:w="1735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7</w:t>
            </w:r>
          </w:p>
        </w:tc>
        <w:tc>
          <w:tcPr>
            <w:tcW w:w="1440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8</w:t>
            </w:r>
          </w:p>
        </w:tc>
      </w:tr>
      <w:tr w:rsidR="00423F7C" w:rsidRPr="00BA5B83" w:rsidTr="002F7BFE">
        <w:tc>
          <w:tcPr>
            <w:tcW w:w="15441" w:type="dxa"/>
            <w:gridSpan w:val="8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1. Наименование «подуслуги» 1: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423F7C" w:rsidRPr="00BA5B83" w:rsidTr="002F7BFE">
        <w:tc>
          <w:tcPr>
            <w:tcW w:w="651" w:type="dxa"/>
          </w:tcPr>
          <w:p w:rsidR="00423F7C" w:rsidRPr="00BA5B83" w:rsidRDefault="00423F7C" w:rsidP="002F7BFE">
            <w:pPr>
              <w:jc w:val="center"/>
            </w:pPr>
            <w:r w:rsidRPr="00BA5B83">
              <w:t>1.</w:t>
            </w:r>
          </w:p>
        </w:tc>
        <w:tc>
          <w:tcPr>
            <w:tcW w:w="1977" w:type="dxa"/>
          </w:tcPr>
          <w:p w:rsidR="00423F7C" w:rsidRPr="00BA5B83" w:rsidRDefault="00423F7C" w:rsidP="002F7BFE">
            <w:r w:rsidRPr="00BA5B83">
              <w:t>заявление</w:t>
            </w:r>
          </w:p>
        </w:tc>
        <w:tc>
          <w:tcPr>
            <w:tcW w:w="2835" w:type="dxa"/>
          </w:tcPr>
          <w:p w:rsidR="00423F7C" w:rsidRPr="00BA5B83" w:rsidRDefault="00423F7C" w:rsidP="002F7BFE">
            <w:r w:rsidRPr="00BA5B83">
              <w:t>заявление</w:t>
            </w:r>
          </w:p>
        </w:tc>
        <w:tc>
          <w:tcPr>
            <w:tcW w:w="1842" w:type="dxa"/>
          </w:tcPr>
          <w:p w:rsidR="00423F7C" w:rsidRPr="00BA5B83" w:rsidRDefault="00423F7C" w:rsidP="002F7BFE">
            <w:r w:rsidRPr="00BA5B83">
              <w:t>1 экз. подлинник</w:t>
            </w:r>
          </w:p>
        </w:tc>
        <w:tc>
          <w:tcPr>
            <w:tcW w:w="2268" w:type="dxa"/>
          </w:tcPr>
          <w:p w:rsidR="00423F7C" w:rsidRPr="00BA5B83" w:rsidRDefault="00423F7C" w:rsidP="002F7BFE">
            <w:pPr>
              <w:jc w:val="center"/>
            </w:pPr>
            <w:r w:rsidRPr="00BA5B83">
              <w:t>нет</w:t>
            </w:r>
          </w:p>
        </w:tc>
        <w:tc>
          <w:tcPr>
            <w:tcW w:w="2693" w:type="dxa"/>
          </w:tcPr>
          <w:p w:rsidR="00423F7C" w:rsidRPr="00BA5B83" w:rsidRDefault="00423F7C" w:rsidP="002F7BFE">
            <w:r w:rsidRPr="00BA5B83">
              <w:t>Заявление заполняется по установленной форме</w:t>
            </w:r>
          </w:p>
        </w:tc>
        <w:tc>
          <w:tcPr>
            <w:tcW w:w="1735" w:type="dxa"/>
          </w:tcPr>
          <w:p w:rsidR="00423F7C" w:rsidRPr="00BA5B83" w:rsidRDefault="00423F7C" w:rsidP="002F7BFE">
            <w:r w:rsidRPr="00BA5B83">
              <w:t>Приложение  №1</w:t>
            </w:r>
          </w:p>
        </w:tc>
        <w:tc>
          <w:tcPr>
            <w:tcW w:w="1440" w:type="dxa"/>
          </w:tcPr>
          <w:p w:rsidR="00423F7C" w:rsidRPr="00BA5B83" w:rsidRDefault="00423F7C" w:rsidP="002F7BFE">
            <w:r w:rsidRPr="00BA5B83">
              <w:t xml:space="preserve">Приложение </w:t>
            </w:r>
          </w:p>
        </w:tc>
      </w:tr>
      <w:tr w:rsidR="00423F7C" w:rsidRPr="00BA5B83" w:rsidTr="002F7BFE">
        <w:tc>
          <w:tcPr>
            <w:tcW w:w="651" w:type="dxa"/>
          </w:tcPr>
          <w:p w:rsidR="00423F7C" w:rsidRPr="00BA5B83" w:rsidRDefault="00423F7C" w:rsidP="002F7BFE">
            <w:pPr>
              <w:jc w:val="center"/>
            </w:pPr>
            <w:r w:rsidRPr="00BA5B83">
              <w:t>2.</w:t>
            </w:r>
          </w:p>
        </w:tc>
        <w:tc>
          <w:tcPr>
            <w:tcW w:w="1977" w:type="dxa"/>
          </w:tcPr>
          <w:p w:rsidR="00423F7C" w:rsidRPr="00BA5B83" w:rsidRDefault="00423F7C" w:rsidP="002F7BFE">
            <w:r w:rsidRPr="00BA5B83">
              <w:t>Документ, удостов</w:t>
            </w:r>
            <w:r w:rsidRPr="00BA5B83">
              <w:t>е</w:t>
            </w:r>
            <w:r w:rsidRPr="00BA5B83">
              <w:t>ряющий ли</w:t>
            </w:r>
            <w:r w:rsidRPr="00BA5B83">
              <w:t>ч</w:t>
            </w:r>
            <w:r w:rsidRPr="00BA5B83">
              <w:t>ность</w:t>
            </w:r>
          </w:p>
        </w:tc>
        <w:tc>
          <w:tcPr>
            <w:tcW w:w="2835" w:type="dxa"/>
          </w:tcPr>
          <w:p w:rsidR="00423F7C" w:rsidRPr="00BA5B83" w:rsidRDefault="00423F7C" w:rsidP="002F7BFE">
            <w:r w:rsidRPr="00BA5B83">
              <w:t>паспорт гражданина РФ для граждан с 14-летнего возраста, свидетельство о рождении - для несове</w:t>
            </w:r>
            <w:r w:rsidRPr="00BA5B83">
              <w:t>р</w:t>
            </w:r>
            <w:r w:rsidRPr="00BA5B83">
              <w:t>шеннолетних граждан до 14-летнего возраста (по</w:t>
            </w:r>
            <w:r w:rsidRPr="00BA5B83">
              <w:t>д</w:t>
            </w:r>
            <w:r w:rsidRPr="00BA5B83">
              <w:t>линники и копии).</w:t>
            </w:r>
          </w:p>
        </w:tc>
        <w:tc>
          <w:tcPr>
            <w:tcW w:w="1842" w:type="dxa"/>
          </w:tcPr>
          <w:p w:rsidR="00423F7C" w:rsidRPr="00BA5B83" w:rsidRDefault="00423F7C" w:rsidP="002F7BFE">
            <w:r w:rsidRPr="00BA5B83">
              <w:t>1 экз. подлинник (для предъявл</w:t>
            </w:r>
            <w:r w:rsidRPr="00BA5B83">
              <w:t>е</w:t>
            </w:r>
            <w:r w:rsidRPr="00BA5B83">
              <w:t>ния) и копия</w:t>
            </w:r>
          </w:p>
        </w:tc>
        <w:tc>
          <w:tcPr>
            <w:tcW w:w="2268" w:type="dxa"/>
          </w:tcPr>
          <w:p w:rsidR="00423F7C" w:rsidRPr="00BA5B83" w:rsidRDefault="00423F7C" w:rsidP="002F7BFE">
            <w:pPr>
              <w:jc w:val="center"/>
            </w:pPr>
            <w:r w:rsidRPr="00BA5B83">
              <w:t>нет</w:t>
            </w:r>
          </w:p>
        </w:tc>
        <w:tc>
          <w:tcPr>
            <w:tcW w:w="2693" w:type="dxa"/>
          </w:tcPr>
          <w:p w:rsidR="00423F7C" w:rsidRPr="00BA5B83" w:rsidRDefault="00423F7C" w:rsidP="002F7BFE"/>
        </w:tc>
        <w:tc>
          <w:tcPr>
            <w:tcW w:w="1735" w:type="dxa"/>
          </w:tcPr>
          <w:p w:rsidR="00423F7C" w:rsidRPr="00BA5B83" w:rsidRDefault="00423F7C" w:rsidP="002F7BFE">
            <w:pPr>
              <w:jc w:val="center"/>
            </w:pPr>
            <w:r w:rsidRPr="00BA5B83">
              <w:t>—</w:t>
            </w:r>
          </w:p>
        </w:tc>
        <w:tc>
          <w:tcPr>
            <w:tcW w:w="1440" w:type="dxa"/>
          </w:tcPr>
          <w:p w:rsidR="00423F7C" w:rsidRPr="00BA5B83" w:rsidRDefault="00423F7C" w:rsidP="002F7BFE">
            <w:pPr>
              <w:jc w:val="center"/>
            </w:pPr>
            <w:r w:rsidRPr="00BA5B83">
              <w:t>—</w:t>
            </w:r>
          </w:p>
        </w:tc>
      </w:tr>
      <w:tr w:rsidR="00423F7C" w:rsidRPr="00BA5B83" w:rsidTr="002F7BFE">
        <w:tc>
          <w:tcPr>
            <w:tcW w:w="651" w:type="dxa"/>
          </w:tcPr>
          <w:p w:rsidR="00423F7C" w:rsidRPr="00BA5B83" w:rsidRDefault="00423F7C" w:rsidP="002F7BFE">
            <w:pPr>
              <w:jc w:val="center"/>
            </w:pPr>
            <w:r w:rsidRPr="00BA5B83">
              <w:t>3.</w:t>
            </w:r>
          </w:p>
        </w:tc>
        <w:tc>
          <w:tcPr>
            <w:tcW w:w="1977" w:type="dxa"/>
          </w:tcPr>
          <w:p w:rsidR="00423F7C" w:rsidRPr="00BA5B83" w:rsidRDefault="00423F7C" w:rsidP="002F7BFE">
            <w:r w:rsidRPr="00BA5B83">
              <w:t>Документы, подтве</w:t>
            </w:r>
            <w:r w:rsidRPr="00BA5B83">
              <w:t>р</w:t>
            </w:r>
            <w:r w:rsidRPr="00BA5B83">
              <w:t>ждающие перемену фам</w:t>
            </w:r>
            <w:r w:rsidRPr="00BA5B83">
              <w:t>и</w:t>
            </w:r>
            <w:r w:rsidRPr="00BA5B83">
              <w:t>лии, имени, отчества гр</w:t>
            </w:r>
            <w:r w:rsidRPr="00BA5B83">
              <w:t>а</w:t>
            </w:r>
            <w:r w:rsidRPr="00BA5B83">
              <w:t>жданина и членов его семьи</w:t>
            </w:r>
          </w:p>
        </w:tc>
        <w:tc>
          <w:tcPr>
            <w:tcW w:w="2835" w:type="dxa"/>
          </w:tcPr>
          <w:p w:rsidR="00423F7C" w:rsidRPr="00BA5B83" w:rsidRDefault="00423F7C" w:rsidP="002F7BFE"/>
        </w:tc>
        <w:tc>
          <w:tcPr>
            <w:tcW w:w="1842" w:type="dxa"/>
          </w:tcPr>
          <w:p w:rsidR="00423F7C" w:rsidRPr="00BA5B83" w:rsidRDefault="00423F7C" w:rsidP="002F7BFE">
            <w:r w:rsidRPr="00BA5B83">
              <w:t>1 экз. подлинник (для предъявл</w:t>
            </w:r>
            <w:r w:rsidRPr="00BA5B83">
              <w:t>е</w:t>
            </w:r>
            <w:r w:rsidRPr="00BA5B83">
              <w:t>ния) и копия</w:t>
            </w:r>
          </w:p>
        </w:tc>
        <w:tc>
          <w:tcPr>
            <w:tcW w:w="2268" w:type="dxa"/>
          </w:tcPr>
          <w:p w:rsidR="00423F7C" w:rsidRPr="00BA5B83" w:rsidRDefault="00423F7C" w:rsidP="002F7BFE">
            <w:r w:rsidRPr="00BA5B83">
              <w:t>если перемена фам</w:t>
            </w:r>
            <w:r w:rsidRPr="00BA5B83">
              <w:t>и</w:t>
            </w:r>
            <w:r w:rsidRPr="00BA5B83">
              <w:t>лии, имени, отчества произошла позднее 1991</w:t>
            </w:r>
          </w:p>
        </w:tc>
        <w:tc>
          <w:tcPr>
            <w:tcW w:w="2693" w:type="dxa"/>
          </w:tcPr>
          <w:p w:rsidR="00423F7C" w:rsidRPr="00BA5B83" w:rsidRDefault="00423F7C" w:rsidP="002F7BFE"/>
        </w:tc>
        <w:tc>
          <w:tcPr>
            <w:tcW w:w="1735" w:type="dxa"/>
          </w:tcPr>
          <w:p w:rsidR="00423F7C" w:rsidRPr="00BA5B83" w:rsidRDefault="00423F7C" w:rsidP="002F7BFE">
            <w:pPr>
              <w:jc w:val="center"/>
            </w:pPr>
            <w:r w:rsidRPr="00BA5B83">
              <w:t>—</w:t>
            </w:r>
          </w:p>
        </w:tc>
        <w:tc>
          <w:tcPr>
            <w:tcW w:w="1440" w:type="dxa"/>
          </w:tcPr>
          <w:p w:rsidR="00423F7C" w:rsidRPr="00BA5B83" w:rsidRDefault="00423F7C" w:rsidP="002F7BFE">
            <w:pPr>
              <w:jc w:val="center"/>
            </w:pPr>
            <w:r w:rsidRPr="00BA5B83">
              <w:t>—</w:t>
            </w:r>
          </w:p>
        </w:tc>
      </w:tr>
      <w:tr w:rsidR="00423F7C" w:rsidRPr="00BA5B83" w:rsidTr="002F7BFE">
        <w:tc>
          <w:tcPr>
            <w:tcW w:w="651" w:type="dxa"/>
          </w:tcPr>
          <w:p w:rsidR="00423F7C" w:rsidRPr="00BA5B83" w:rsidRDefault="00423F7C" w:rsidP="002F7BFE">
            <w:pPr>
              <w:jc w:val="center"/>
            </w:pPr>
            <w:r w:rsidRPr="00BA5B83">
              <w:t>4.</w:t>
            </w:r>
          </w:p>
        </w:tc>
        <w:tc>
          <w:tcPr>
            <w:tcW w:w="1977" w:type="dxa"/>
          </w:tcPr>
          <w:p w:rsidR="00423F7C" w:rsidRPr="00BA5B83" w:rsidRDefault="00423F7C" w:rsidP="002F7BFE">
            <w:r w:rsidRPr="00BA5B83">
              <w:t>Документы, подтве</w:t>
            </w:r>
            <w:r w:rsidRPr="00BA5B83">
              <w:t>р</w:t>
            </w:r>
            <w:r w:rsidRPr="00BA5B83">
              <w:t>ждающие полномочия на предста</w:t>
            </w:r>
            <w:r w:rsidRPr="00BA5B83">
              <w:t>в</w:t>
            </w:r>
            <w:r w:rsidRPr="00BA5B83">
              <w:t xml:space="preserve">ление интересов </w:t>
            </w:r>
            <w:r w:rsidRPr="00BA5B83">
              <w:lastRenderedPageBreak/>
              <w:t>сове</w:t>
            </w:r>
            <w:r w:rsidRPr="00BA5B83">
              <w:t>р</w:t>
            </w:r>
            <w:r w:rsidRPr="00BA5B83">
              <w:t>шеннолетних, дееспособных граждан</w:t>
            </w:r>
          </w:p>
        </w:tc>
        <w:tc>
          <w:tcPr>
            <w:tcW w:w="2835" w:type="dxa"/>
          </w:tcPr>
          <w:p w:rsidR="00423F7C" w:rsidRPr="00BA5B83" w:rsidRDefault="00423F7C" w:rsidP="002F7BFE">
            <w:r w:rsidRPr="00BA5B83">
              <w:lastRenderedPageBreak/>
              <w:t xml:space="preserve">доверенность </w:t>
            </w:r>
          </w:p>
        </w:tc>
        <w:tc>
          <w:tcPr>
            <w:tcW w:w="1842" w:type="dxa"/>
          </w:tcPr>
          <w:p w:rsidR="00423F7C" w:rsidRPr="00BA5B83" w:rsidRDefault="00423F7C" w:rsidP="002F7BFE">
            <w:r w:rsidRPr="00BA5B83">
              <w:t>1 экз. подлинник (для предъявл</w:t>
            </w:r>
            <w:r w:rsidRPr="00BA5B83">
              <w:t>е</w:t>
            </w:r>
            <w:r w:rsidRPr="00BA5B83">
              <w:t>ния) и копия</w:t>
            </w:r>
          </w:p>
        </w:tc>
        <w:tc>
          <w:tcPr>
            <w:tcW w:w="2268" w:type="dxa"/>
          </w:tcPr>
          <w:p w:rsidR="00423F7C" w:rsidRPr="00BA5B83" w:rsidRDefault="00423F7C" w:rsidP="002F7BFE">
            <w:r w:rsidRPr="00BA5B83">
              <w:t>в случае, если гра</w:t>
            </w:r>
            <w:r w:rsidRPr="00BA5B83">
              <w:t>ж</w:t>
            </w:r>
            <w:r w:rsidRPr="00BA5B83">
              <w:t>дане не могут явит</w:t>
            </w:r>
            <w:r w:rsidRPr="00BA5B83">
              <w:t>ь</w:t>
            </w:r>
            <w:r w:rsidRPr="00BA5B83">
              <w:t>ся лично</w:t>
            </w:r>
          </w:p>
        </w:tc>
        <w:tc>
          <w:tcPr>
            <w:tcW w:w="2693" w:type="dxa"/>
          </w:tcPr>
          <w:p w:rsidR="00423F7C" w:rsidRPr="00BA5B83" w:rsidRDefault="00423F7C" w:rsidP="002F7BFE">
            <w:r w:rsidRPr="00BA5B83">
              <w:t>Доверенность должна быть нотариально уд</w:t>
            </w:r>
            <w:r w:rsidRPr="00BA5B83">
              <w:t>о</w:t>
            </w:r>
            <w:r w:rsidRPr="00BA5B83">
              <w:t xml:space="preserve">стоверена или приравнена к нотариально </w:t>
            </w:r>
            <w:r w:rsidRPr="00BA5B83">
              <w:lastRenderedPageBreak/>
              <w:t>удостов</w:t>
            </w:r>
            <w:r w:rsidRPr="00BA5B83">
              <w:t>е</w:t>
            </w:r>
            <w:r w:rsidRPr="00BA5B83">
              <w:t>ренной с указанием доли в праве долевой собс</w:t>
            </w:r>
            <w:r w:rsidRPr="00BA5B83">
              <w:t>т</w:t>
            </w:r>
            <w:r w:rsidRPr="00BA5B83">
              <w:t>венности или отказ от участия в приватизации жилого помещения.</w:t>
            </w:r>
          </w:p>
        </w:tc>
        <w:tc>
          <w:tcPr>
            <w:tcW w:w="1735" w:type="dxa"/>
          </w:tcPr>
          <w:p w:rsidR="00423F7C" w:rsidRPr="00BA5B83" w:rsidRDefault="00423F7C" w:rsidP="002F7BFE">
            <w:pPr>
              <w:jc w:val="center"/>
            </w:pPr>
            <w:r w:rsidRPr="00BA5B83">
              <w:lastRenderedPageBreak/>
              <w:t>—</w:t>
            </w:r>
          </w:p>
        </w:tc>
        <w:tc>
          <w:tcPr>
            <w:tcW w:w="1440" w:type="dxa"/>
          </w:tcPr>
          <w:p w:rsidR="00423F7C" w:rsidRPr="00BA5B83" w:rsidRDefault="00423F7C" w:rsidP="002F7BFE">
            <w:pPr>
              <w:jc w:val="center"/>
            </w:pPr>
            <w:r w:rsidRPr="00BA5B83">
              <w:t>—</w:t>
            </w:r>
          </w:p>
        </w:tc>
      </w:tr>
      <w:tr w:rsidR="00423F7C" w:rsidRPr="00BA5B83" w:rsidTr="002F7BFE">
        <w:tc>
          <w:tcPr>
            <w:tcW w:w="651" w:type="dxa"/>
          </w:tcPr>
          <w:p w:rsidR="00423F7C" w:rsidRPr="00BA5B83" w:rsidRDefault="00423F7C" w:rsidP="002F7BFE">
            <w:pPr>
              <w:jc w:val="center"/>
            </w:pPr>
            <w:r w:rsidRPr="00BA5B83">
              <w:lastRenderedPageBreak/>
              <w:t>5.</w:t>
            </w:r>
          </w:p>
        </w:tc>
        <w:tc>
          <w:tcPr>
            <w:tcW w:w="1977" w:type="dxa"/>
          </w:tcPr>
          <w:p w:rsidR="00423F7C" w:rsidRPr="00BA5B83" w:rsidRDefault="00423F7C" w:rsidP="002F7BFE">
            <w:r w:rsidRPr="00BA5B83">
              <w:t>Документы, подтве</w:t>
            </w:r>
            <w:r w:rsidRPr="00BA5B83">
              <w:t>р</w:t>
            </w:r>
            <w:r w:rsidRPr="00BA5B83">
              <w:t>ждающие место прожив</w:t>
            </w:r>
            <w:r w:rsidRPr="00BA5B83">
              <w:t>а</w:t>
            </w:r>
            <w:r w:rsidRPr="00BA5B83">
              <w:t>ния несове</w:t>
            </w:r>
            <w:r w:rsidRPr="00BA5B83">
              <w:t>р</w:t>
            </w:r>
            <w:r w:rsidRPr="00BA5B83">
              <w:t>шеннолетнего</w:t>
            </w:r>
          </w:p>
        </w:tc>
        <w:tc>
          <w:tcPr>
            <w:tcW w:w="2835" w:type="dxa"/>
          </w:tcPr>
          <w:p w:rsidR="00423F7C" w:rsidRPr="00BA5B83" w:rsidRDefault="00423F7C" w:rsidP="002F7BFE">
            <w:r w:rsidRPr="00BA5B83">
              <w:t>справка о месте жительства ребенка (при невозможн</w:t>
            </w:r>
            <w:r w:rsidRPr="00BA5B83">
              <w:t>о</w:t>
            </w:r>
            <w:r w:rsidRPr="00BA5B83">
              <w:t>сти - копия свидетельства о расторжении брака или иной документ, подтве</w:t>
            </w:r>
            <w:r w:rsidRPr="00BA5B83">
              <w:t>р</w:t>
            </w:r>
            <w:r w:rsidRPr="00BA5B83">
              <w:t>ждающий невозможность предоставить данные св</w:t>
            </w:r>
            <w:r w:rsidRPr="00BA5B83">
              <w:t>е</w:t>
            </w:r>
            <w:r w:rsidRPr="00BA5B83">
              <w:t>дения) и справка о том, что несовершеннолетние дети не были прописаны (зар</w:t>
            </w:r>
            <w:r w:rsidRPr="00BA5B83">
              <w:t>е</w:t>
            </w:r>
            <w:r w:rsidRPr="00BA5B83">
              <w:t>гистрированы) по данному адресу.</w:t>
            </w:r>
          </w:p>
        </w:tc>
        <w:tc>
          <w:tcPr>
            <w:tcW w:w="1842" w:type="dxa"/>
          </w:tcPr>
          <w:p w:rsidR="00423F7C" w:rsidRPr="00BA5B83" w:rsidRDefault="00423F7C" w:rsidP="002F7BFE">
            <w:r w:rsidRPr="00BA5B83">
              <w:t>1 экз. подлинник</w:t>
            </w:r>
          </w:p>
        </w:tc>
        <w:tc>
          <w:tcPr>
            <w:tcW w:w="2268" w:type="dxa"/>
          </w:tcPr>
          <w:p w:rsidR="00423F7C" w:rsidRPr="00BA5B83" w:rsidRDefault="00423F7C" w:rsidP="002F7BFE">
            <w:r w:rsidRPr="00BA5B83">
              <w:t>если в паспорте за</w:t>
            </w:r>
            <w:r w:rsidRPr="00BA5B83">
              <w:t>я</w:t>
            </w:r>
            <w:r w:rsidRPr="00BA5B83">
              <w:t>вителей указаны н</w:t>
            </w:r>
            <w:r w:rsidRPr="00BA5B83">
              <w:t>е</w:t>
            </w:r>
            <w:r w:rsidRPr="00BA5B83">
              <w:t>совершеннолетние дети, не зарегистр</w:t>
            </w:r>
            <w:r w:rsidRPr="00BA5B83">
              <w:t>и</w:t>
            </w:r>
            <w:r w:rsidRPr="00BA5B83">
              <w:t>рованные по данному адресу, никогда не проживавшие по данному адресу и не внесенные в ордер</w:t>
            </w:r>
          </w:p>
        </w:tc>
        <w:tc>
          <w:tcPr>
            <w:tcW w:w="2693" w:type="dxa"/>
          </w:tcPr>
          <w:p w:rsidR="00423F7C" w:rsidRPr="00BA5B83" w:rsidRDefault="00423F7C" w:rsidP="002F7BFE"/>
        </w:tc>
        <w:tc>
          <w:tcPr>
            <w:tcW w:w="1735" w:type="dxa"/>
          </w:tcPr>
          <w:p w:rsidR="00423F7C" w:rsidRPr="00BA5B83" w:rsidRDefault="00423F7C" w:rsidP="002F7BFE">
            <w:pPr>
              <w:jc w:val="center"/>
            </w:pPr>
            <w:r w:rsidRPr="00BA5B83">
              <w:t>—</w:t>
            </w:r>
          </w:p>
        </w:tc>
        <w:tc>
          <w:tcPr>
            <w:tcW w:w="1440" w:type="dxa"/>
          </w:tcPr>
          <w:p w:rsidR="00423F7C" w:rsidRPr="00BA5B83" w:rsidRDefault="00423F7C" w:rsidP="002F7BFE">
            <w:pPr>
              <w:jc w:val="center"/>
            </w:pPr>
            <w:r w:rsidRPr="00BA5B83">
              <w:t>—</w:t>
            </w:r>
          </w:p>
        </w:tc>
      </w:tr>
      <w:tr w:rsidR="00423F7C" w:rsidRPr="00BA5B83" w:rsidTr="002F7BFE">
        <w:tc>
          <w:tcPr>
            <w:tcW w:w="651" w:type="dxa"/>
          </w:tcPr>
          <w:p w:rsidR="00423F7C" w:rsidRPr="00BA5B83" w:rsidRDefault="00423F7C" w:rsidP="002F7BFE">
            <w:pPr>
              <w:jc w:val="center"/>
            </w:pPr>
            <w:r w:rsidRPr="00BA5B83">
              <w:t>6.</w:t>
            </w:r>
          </w:p>
        </w:tc>
        <w:tc>
          <w:tcPr>
            <w:tcW w:w="1977" w:type="dxa"/>
          </w:tcPr>
          <w:p w:rsidR="00423F7C" w:rsidRPr="00BA5B83" w:rsidRDefault="00423F7C" w:rsidP="002F7BFE">
            <w:r w:rsidRPr="00BA5B83">
              <w:t>Решения и заключения, выдаваемые органами оп</w:t>
            </w:r>
            <w:r w:rsidRPr="00BA5B83">
              <w:t>е</w:t>
            </w:r>
            <w:r w:rsidRPr="00BA5B83">
              <w:t>ки и попеч</w:t>
            </w:r>
            <w:r w:rsidRPr="00BA5B83">
              <w:t>и</w:t>
            </w:r>
            <w:r w:rsidRPr="00BA5B83">
              <w:t>тельства в соответствии с законод</w:t>
            </w:r>
            <w:r w:rsidRPr="00BA5B83">
              <w:t>а</w:t>
            </w:r>
            <w:r w:rsidRPr="00BA5B83">
              <w:t>тельством РФ об опеке и попечител</w:t>
            </w:r>
            <w:r w:rsidRPr="00BA5B83">
              <w:t>ь</w:t>
            </w:r>
            <w:r w:rsidRPr="00BA5B83">
              <w:t>стве.</w:t>
            </w:r>
          </w:p>
        </w:tc>
        <w:tc>
          <w:tcPr>
            <w:tcW w:w="2835" w:type="dxa"/>
          </w:tcPr>
          <w:p w:rsidR="00423F7C" w:rsidRPr="00BA5B83" w:rsidRDefault="00423F7C" w:rsidP="002F7BFE">
            <w:r w:rsidRPr="00BA5B83">
              <w:t>Решения и заключения</w:t>
            </w:r>
          </w:p>
        </w:tc>
        <w:tc>
          <w:tcPr>
            <w:tcW w:w="1842" w:type="dxa"/>
          </w:tcPr>
          <w:p w:rsidR="00423F7C" w:rsidRPr="00BA5B83" w:rsidRDefault="00423F7C" w:rsidP="002F7BFE">
            <w:r w:rsidRPr="00BA5B83">
              <w:t>1 экз. подлинник</w:t>
            </w:r>
          </w:p>
        </w:tc>
        <w:tc>
          <w:tcPr>
            <w:tcW w:w="2268" w:type="dxa"/>
          </w:tcPr>
          <w:p w:rsidR="00423F7C" w:rsidRPr="00BA5B83" w:rsidRDefault="00423F7C" w:rsidP="002F7BFE"/>
        </w:tc>
        <w:tc>
          <w:tcPr>
            <w:tcW w:w="2693" w:type="dxa"/>
          </w:tcPr>
          <w:p w:rsidR="00423F7C" w:rsidRPr="00BA5B83" w:rsidRDefault="00423F7C" w:rsidP="002F7BFE"/>
        </w:tc>
        <w:tc>
          <w:tcPr>
            <w:tcW w:w="1735" w:type="dxa"/>
          </w:tcPr>
          <w:p w:rsidR="00423F7C" w:rsidRPr="00BA5B83" w:rsidRDefault="00423F7C" w:rsidP="002F7BFE">
            <w:pPr>
              <w:jc w:val="center"/>
            </w:pPr>
            <w:r w:rsidRPr="00BA5B83">
              <w:t>—</w:t>
            </w:r>
          </w:p>
        </w:tc>
        <w:tc>
          <w:tcPr>
            <w:tcW w:w="1440" w:type="dxa"/>
          </w:tcPr>
          <w:p w:rsidR="00423F7C" w:rsidRPr="00BA5B83" w:rsidRDefault="00423F7C" w:rsidP="002F7BFE">
            <w:pPr>
              <w:jc w:val="center"/>
            </w:pPr>
            <w:r w:rsidRPr="00BA5B83">
              <w:t>—</w:t>
            </w:r>
          </w:p>
        </w:tc>
      </w:tr>
    </w:tbl>
    <w:p w:rsidR="00423F7C" w:rsidRPr="00BA5B83" w:rsidRDefault="00423F7C" w:rsidP="00423F7C">
      <w:pPr>
        <w:jc w:val="both"/>
        <w:rPr>
          <w:b/>
        </w:rPr>
      </w:pPr>
    </w:p>
    <w:p w:rsidR="00423F7C" w:rsidRPr="00BA5B83" w:rsidRDefault="00423F7C" w:rsidP="00423F7C">
      <w:r w:rsidRPr="00BA5B83">
        <w:rPr>
          <w:b/>
        </w:rPr>
        <w:br w:type="page"/>
      </w:r>
      <w:r w:rsidRPr="00BA5B83">
        <w:lastRenderedPageBreak/>
        <w:t>РАЗДЕЛ 5. «ДОКУМЕНТЫ И СВЕДЕНИЯ, ПОЛУЧАЕМЫЕ ПОСРЕДСТВОМ МЕЖВЕДОМСТВЕННОГО ИНФОРМАЦИОННОГО ВЗА</w:t>
      </w:r>
      <w:r w:rsidRPr="00BA5B83">
        <w:t>И</w:t>
      </w:r>
      <w:r w:rsidRPr="00BA5B83">
        <w:t>МОДЕЙСТВИЯ»</w:t>
      </w:r>
    </w:p>
    <w:tbl>
      <w:tblPr>
        <w:tblW w:w="15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8"/>
        <w:gridCol w:w="2268"/>
        <w:gridCol w:w="2232"/>
        <w:gridCol w:w="1843"/>
        <w:gridCol w:w="1909"/>
        <w:gridCol w:w="1209"/>
        <w:gridCol w:w="1789"/>
        <w:gridCol w:w="1451"/>
        <w:gridCol w:w="1440"/>
      </w:tblGrid>
      <w:tr w:rsidR="00423F7C" w:rsidRPr="00BA5B83" w:rsidTr="002F7BFE">
        <w:tc>
          <w:tcPr>
            <w:tcW w:w="1368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Реквизиты актуальной технологич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ской карты межведомс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>венного вза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модействия</w:t>
            </w:r>
            <w:r w:rsidRPr="00BA5B83">
              <w:rPr>
                <w:rStyle w:val="a5"/>
                <w:b/>
              </w:rPr>
              <w:footnoteReference w:id="6"/>
            </w:r>
          </w:p>
        </w:tc>
        <w:tc>
          <w:tcPr>
            <w:tcW w:w="2268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Наименование запрашиваемого д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кумента (сведения)</w:t>
            </w:r>
          </w:p>
        </w:tc>
        <w:tc>
          <w:tcPr>
            <w:tcW w:w="2232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Перечень и с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став сведений, запрашива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мых в рамках межведомс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>венного и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формационного взаимодействия</w:t>
            </w:r>
          </w:p>
        </w:tc>
        <w:tc>
          <w:tcPr>
            <w:tcW w:w="1843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Наименование органа (орган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зации), напра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ляющего (ей)межведомственный запрос</w:t>
            </w:r>
          </w:p>
        </w:tc>
        <w:tc>
          <w:tcPr>
            <w:tcW w:w="1909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Наименование органа (орган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зации), в адрес которого(ой) направляется межведомстве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ный запрос</w:t>
            </w:r>
          </w:p>
        </w:tc>
        <w:tc>
          <w:tcPr>
            <w:tcW w:w="1209" w:type="dxa"/>
          </w:tcPr>
          <w:p w:rsidR="00423F7C" w:rsidRPr="00BA5B83" w:rsidRDefault="00423F7C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  <w:lang w:val="en-US"/>
              </w:rPr>
              <w:t>SID</w:t>
            </w:r>
            <w:r w:rsidRPr="00BA5B83">
              <w:rPr>
                <w:b/>
              </w:rPr>
              <w:t xml:space="preserve"> эле</w:t>
            </w:r>
            <w:r w:rsidRPr="00BA5B83">
              <w:rPr>
                <w:b/>
              </w:rPr>
              <w:t>к</w:t>
            </w:r>
            <w:r w:rsidRPr="00BA5B83">
              <w:rPr>
                <w:b/>
              </w:rPr>
              <w:t>тронного сервиса / наимен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вание вида св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дений</w:t>
            </w:r>
            <w:r w:rsidRPr="00BA5B83">
              <w:rPr>
                <w:b/>
                <w:vertAlign w:val="superscript"/>
              </w:rPr>
              <w:t>6</w:t>
            </w:r>
          </w:p>
        </w:tc>
        <w:tc>
          <w:tcPr>
            <w:tcW w:w="1789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Срок ос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ществления межведо</w:t>
            </w:r>
            <w:r w:rsidRPr="00BA5B83">
              <w:rPr>
                <w:b/>
              </w:rPr>
              <w:t>м</w:t>
            </w:r>
            <w:r w:rsidRPr="00BA5B83">
              <w:rPr>
                <w:b/>
              </w:rPr>
              <w:t>ственного информ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ционного взаимоде</w:t>
            </w:r>
            <w:r w:rsidRPr="00BA5B83">
              <w:rPr>
                <w:b/>
              </w:rPr>
              <w:t>й</w:t>
            </w:r>
            <w:r w:rsidRPr="00BA5B83">
              <w:rPr>
                <w:b/>
              </w:rPr>
              <w:t>ствия</w:t>
            </w:r>
          </w:p>
        </w:tc>
        <w:tc>
          <w:tcPr>
            <w:tcW w:w="1451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Форма (ша</w:t>
            </w:r>
            <w:r w:rsidRPr="00BA5B83">
              <w:rPr>
                <w:b/>
              </w:rPr>
              <w:t>б</w:t>
            </w:r>
            <w:r w:rsidRPr="00BA5B83">
              <w:rPr>
                <w:b/>
              </w:rPr>
              <w:t>лон) межв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домственн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го запроса и ответа на межведомственный з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прос</w:t>
            </w:r>
            <w:r w:rsidRPr="00BA5B83">
              <w:rPr>
                <w:rStyle w:val="a5"/>
                <w:b/>
              </w:rPr>
              <w:footnoteReference w:id="7"/>
            </w:r>
          </w:p>
        </w:tc>
        <w:tc>
          <w:tcPr>
            <w:tcW w:w="1440" w:type="dxa"/>
          </w:tcPr>
          <w:p w:rsidR="00423F7C" w:rsidRPr="00BA5B83" w:rsidRDefault="00423F7C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Образец з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полнения формы ме</w:t>
            </w:r>
            <w:r w:rsidRPr="00BA5B83">
              <w:rPr>
                <w:b/>
              </w:rPr>
              <w:t>ж</w:t>
            </w:r>
            <w:r w:rsidRPr="00BA5B83">
              <w:rPr>
                <w:b/>
              </w:rPr>
              <w:t>ведомстве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ного запроса и ответа на межведомственный з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прос</w:t>
            </w:r>
            <w:r w:rsidRPr="00BA5B83">
              <w:rPr>
                <w:b/>
                <w:vertAlign w:val="superscript"/>
              </w:rPr>
              <w:t>7</w:t>
            </w:r>
          </w:p>
        </w:tc>
      </w:tr>
      <w:tr w:rsidR="00423F7C" w:rsidRPr="00BA5B83" w:rsidTr="002F7BFE">
        <w:tc>
          <w:tcPr>
            <w:tcW w:w="1368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</w:t>
            </w:r>
          </w:p>
        </w:tc>
        <w:tc>
          <w:tcPr>
            <w:tcW w:w="2268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2</w:t>
            </w:r>
          </w:p>
        </w:tc>
        <w:tc>
          <w:tcPr>
            <w:tcW w:w="2232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3</w:t>
            </w:r>
          </w:p>
        </w:tc>
        <w:tc>
          <w:tcPr>
            <w:tcW w:w="1843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4</w:t>
            </w:r>
          </w:p>
        </w:tc>
        <w:tc>
          <w:tcPr>
            <w:tcW w:w="1909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5</w:t>
            </w:r>
          </w:p>
        </w:tc>
        <w:tc>
          <w:tcPr>
            <w:tcW w:w="1209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6</w:t>
            </w:r>
          </w:p>
        </w:tc>
        <w:tc>
          <w:tcPr>
            <w:tcW w:w="1789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7</w:t>
            </w:r>
          </w:p>
        </w:tc>
        <w:tc>
          <w:tcPr>
            <w:tcW w:w="1451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8</w:t>
            </w:r>
          </w:p>
        </w:tc>
        <w:tc>
          <w:tcPr>
            <w:tcW w:w="1440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9</w:t>
            </w:r>
          </w:p>
        </w:tc>
      </w:tr>
      <w:tr w:rsidR="00423F7C" w:rsidRPr="00BA5B83" w:rsidTr="002F7BFE">
        <w:tc>
          <w:tcPr>
            <w:tcW w:w="15509" w:type="dxa"/>
            <w:gridSpan w:val="9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1. Наименование «подуслуги» 1: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423F7C" w:rsidRPr="00BA5B83" w:rsidTr="002F7BFE">
        <w:tc>
          <w:tcPr>
            <w:tcW w:w="1368" w:type="dxa"/>
          </w:tcPr>
          <w:p w:rsidR="00423F7C" w:rsidRPr="00BA5B83" w:rsidRDefault="00423F7C" w:rsidP="002F7BFE">
            <w:pPr>
              <w:jc w:val="both"/>
            </w:pPr>
          </w:p>
        </w:tc>
        <w:tc>
          <w:tcPr>
            <w:tcW w:w="2268" w:type="dxa"/>
          </w:tcPr>
          <w:p w:rsidR="00423F7C" w:rsidRPr="00BA5B83" w:rsidRDefault="00423F7C" w:rsidP="002F7BFE">
            <w:r w:rsidRPr="00BA5B83">
              <w:t>- документы, подтве</w:t>
            </w:r>
            <w:r w:rsidRPr="00BA5B83">
              <w:t>р</w:t>
            </w:r>
            <w:r w:rsidRPr="00BA5B83">
              <w:t>ждающие регистрацию по месту жительства;</w:t>
            </w:r>
          </w:p>
        </w:tc>
        <w:tc>
          <w:tcPr>
            <w:tcW w:w="2232" w:type="dxa"/>
          </w:tcPr>
          <w:p w:rsidR="00423F7C" w:rsidRPr="00BA5B83" w:rsidRDefault="00423F7C" w:rsidP="002F7BFE">
            <w:r w:rsidRPr="00BA5B83">
              <w:t>- Ф.И.О. гражд</w:t>
            </w:r>
            <w:r w:rsidRPr="00BA5B83">
              <w:t>а</w:t>
            </w:r>
            <w:r w:rsidRPr="00BA5B83">
              <w:t>нина;</w:t>
            </w:r>
          </w:p>
          <w:p w:rsidR="00423F7C" w:rsidRPr="00BA5B83" w:rsidRDefault="00423F7C" w:rsidP="002F7BFE">
            <w:r w:rsidRPr="00BA5B83">
              <w:t>- дата рождения;</w:t>
            </w:r>
          </w:p>
          <w:p w:rsidR="00423F7C" w:rsidRPr="00BA5B83" w:rsidRDefault="00423F7C" w:rsidP="002F7BFE">
            <w:r w:rsidRPr="00BA5B83">
              <w:t>- место рождения;</w:t>
            </w:r>
          </w:p>
          <w:p w:rsidR="00423F7C" w:rsidRPr="00BA5B83" w:rsidRDefault="00423F7C" w:rsidP="002F7BFE">
            <w:r w:rsidRPr="00BA5B83">
              <w:t>- адрес регистр</w:t>
            </w:r>
            <w:r w:rsidRPr="00BA5B83">
              <w:t>а</w:t>
            </w:r>
            <w:r w:rsidRPr="00BA5B83">
              <w:t>ции</w:t>
            </w:r>
          </w:p>
        </w:tc>
        <w:tc>
          <w:tcPr>
            <w:tcW w:w="1843" w:type="dxa"/>
          </w:tcPr>
          <w:p w:rsidR="00423F7C" w:rsidRPr="00BA5B83" w:rsidRDefault="00423F7C" w:rsidP="002F7BFE">
            <w:pPr>
              <w:jc w:val="both"/>
            </w:pPr>
            <w:r w:rsidRPr="00BA5B83"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423F7C" w:rsidRPr="00BA5B83" w:rsidRDefault="00423F7C" w:rsidP="002F7BFE">
            <w:r w:rsidRPr="00BA5B83">
              <w:t>органы местного самоуправления муниципальных образований РФ</w:t>
            </w:r>
          </w:p>
        </w:tc>
        <w:tc>
          <w:tcPr>
            <w:tcW w:w="1209" w:type="dxa"/>
          </w:tcPr>
          <w:p w:rsidR="00423F7C" w:rsidRPr="00BA5B83" w:rsidRDefault="00423F7C" w:rsidP="002F7BFE">
            <w:pPr>
              <w:jc w:val="both"/>
            </w:pPr>
          </w:p>
        </w:tc>
        <w:tc>
          <w:tcPr>
            <w:tcW w:w="1789" w:type="dxa"/>
          </w:tcPr>
          <w:p w:rsidR="00423F7C" w:rsidRPr="00BA5B83" w:rsidRDefault="00423F7C" w:rsidP="002F7BFE">
            <w:r w:rsidRPr="00BA5B83">
              <w:t>10 рабочих дней (н</w:t>
            </w:r>
            <w:r w:rsidRPr="00BA5B83">
              <w:t>а</w:t>
            </w:r>
            <w:r w:rsidRPr="00BA5B83">
              <w:t>правление запроса – 5 рабочих дней, пол</w:t>
            </w:r>
            <w:r w:rsidRPr="00BA5B83">
              <w:t>у</w:t>
            </w:r>
            <w:r w:rsidRPr="00BA5B83">
              <w:t>чение ответа на запрос – 5 рабочих дней)</w:t>
            </w:r>
          </w:p>
        </w:tc>
        <w:tc>
          <w:tcPr>
            <w:tcW w:w="1451" w:type="dxa"/>
          </w:tcPr>
          <w:p w:rsidR="00423F7C" w:rsidRPr="00BA5B83" w:rsidRDefault="00423F7C" w:rsidP="002F7BFE">
            <w:pPr>
              <w:jc w:val="both"/>
            </w:pPr>
          </w:p>
        </w:tc>
        <w:tc>
          <w:tcPr>
            <w:tcW w:w="1440" w:type="dxa"/>
          </w:tcPr>
          <w:p w:rsidR="00423F7C" w:rsidRPr="00BA5B83" w:rsidRDefault="00423F7C" w:rsidP="002F7BFE">
            <w:pPr>
              <w:jc w:val="both"/>
            </w:pPr>
          </w:p>
        </w:tc>
      </w:tr>
      <w:tr w:rsidR="00423F7C" w:rsidRPr="00BA5B83" w:rsidTr="002F7BFE">
        <w:tc>
          <w:tcPr>
            <w:tcW w:w="1368" w:type="dxa"/>
          </w:tcPr>
          <w:p w:rsidR="00423F7C" w:rsidRPr="00BA5B83" w:rsidRDefault="00423F7C" w:rsidP="002F7BFE">
            <w:pPr>
              <w:jc w:val="both"/>
            </w:pPr>
          </w:p>
        </w:tc>
        <w:tc>
          <w:tcPr>
            <w:tcW w:w="2268" w:type="dxa"/>
          </w:tcPr>
          <w:p w:rsidR="00423F7C" w:rsidRPr="00BA5B83" w:rsidRDefault="00423F7C" w:rsidP="002F7BFE">
            <w:r w:rsidRPr="00BA5B83">
              <w:t>справка, подтве</w:t>
            </w:r>
            <w:r w:rsidRPr="00BA5B83">
              <w:t>р</w:t>
            </w:r>
            <w:r w:rsidRPr="00BA5B83">
              <w:t>ждающая, что ранее гражданами право на приватизацию не было использовано по пре</w:t>
            </w:r>
            <w:r w:rsidRPr="00BA5B83">
              <w:t>ж</w:t>
            </w:r>
            <w:r w:rsidRPr="00BA5B83">
              <w:t xml:space="preserve">нему месту жительства </w:t>
            </w:r>
          </w:p>
        </w:tc>
        <w:tc>
          <w:tcPr>
            <w:tcW w:w="2232" w:type="dxa"/>
          </w:tcPr>
          <w:p w:rsidR="00423F7C" w:rsidRPr="00BA5B83" w:rsidRDefault="00423F7C" w:rsidP="002F7BFE">
            <w:r w:rsidRPr="00BA5B83">
              <w:t>- Ф.И.О. гражд</w:t>
            </w:r>
            <w:r w:rsidRPr="00BA5B83">
              <w:t>а</w:t>
            </w:r>
            <w:r w:rsidRPr="00BA5B83">
              <w:t>нина;</w:t>
            </w:r>
          </w:p>
          <w:p w:rsidR="00423F7C" w:rsidRPr="00BA5B83" w:rsidRDefault="00423F7C" w:rsidP="002F7BFE">
            <w:r w:rsidRPr="00BA5B83">
              <w:t>- дата рождения;</w:t>
            </w:r>
          </w:p>
          <w:p w:rsidR="00423F7C" w:rsidRPr="00BA5B83" w:rsidRDefault="00423F7C" w:rsidP="002F7BFE">
            <w:r w:rsidRPr="00BA5B83">
              <w:t>- место рождения;</w:t>
            </w:r>
          </w:p>
          <w:p w:rsidR="00423F7C" w:rsidRPr="00BA5B83" w:rsidRDefault="00423F7C" w:rsidP="002F7BFE">
            <w:r w:rsidRPr="00BA5B83">
              <w:t>- адрес регистр</w:t>
            </w:r>
            <w:r w:rsidRPr="00BA5B83">
              <w:t>а</w:t>
            </w:r>
            <w:r w:rsidRPr="00BA5B83">
              <w:t>ции;</w:t>
            </w:r>
          </w:p>
          <w:p w:rsidR="00423F7C" w:rsidRPr="00BA5B83" w:rsidRDefault="00423F7C" w:rsidP="002F7BFE">
            <w:r w:rsidRPr="00BA5B83">
              <w:t>- факт уч</w:t>
            </w:r>
            <w:r w:rsidRPr="00BA5B83">
              <w:t>а</w:t>
            </w:r>
            <w:r w:rsidRPr="00BA5B83">
              <w:t>стия/неучастия в приватизцаии</w:t>
            </w:r>
          </w:p>
        </w:tc>
        <w:tc>
          <w:tcPr>
            <w:tcW w:w="1843" w:type="dxa"/>
          </w:tcPr>
          <w:p w:rsidR="00423F7C" w:rsidRPr="00BA5B83" w:rsidRDefault="00423F7C" w:rsidP="002F7BFE">
            <w:pPr>
              <w:jc w:val="both"/>
            </w:pPr>
            <w:r w:rsidRPr="00BA5B83"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423F7C" w:rsidRPr="00BA5B83" w:rsidRDefault="00423F7C" w:rsidP="002F7BFE">
            <w:r w:rsidRPr="00BA5B83">
              <w:t>органы местного самоуправления муниципальных образований РФ</w:t>
            </w:r>
          </w:p>
        </w:tc>
        <w:tc>
          <w:tcPr>
            <w:tcW w:w="1209" w:type="dxa"/>
          </w:tcPr>
          <w:p w:rsidR="00423F7C" w:rsidRPr="00BA5B83" w:rsidRDefault="00423F7C" w:rsidP="002F7BFE">
            <w:pPr>
              <w:jc w:val="both"/>
            </w:pPr>
          </w:p>
        </w:tc>
        <w:tc>
          <w:tcPr>
            <w:tcW w:w="1789" w:type="dxa"/>
          </w:tcPr>
          <w:p w:rsidR="00423F7C" w:rsidRPr="00BA5B83" w:rsidRDefault="00423F7C" w:rsidP="002F7BFE">
            <w:r w:rsidRPr="00BA5B83">
              <w:t>10 рабочих дней (н</w:t>
            </w:r>
            <w:r w:rsidRPr="00BA5B83">
              <w:t>а</w:t>
            </w:r>
            <w:r w:rsidRPr="00BA5B83">
              <w:t>правление запроса – 5 рабочих дней, пол</w:t>
            </w:r>
            <w:r w:rsidRPr="00BA5B83">
              <w:t>у</w:t>
            </w:r>
            <w:r w:rsidRPr="00BA5B83">
              <w:t>чение ответа на запрос – 5 рабочих дней)</w:t>
            </w:r>
          </w:p>
        </w:tc>
        <w:tc>
          <w:tcPr>
            <w:tcW w:w="1451" w:type="dxa"/>
          </w:tcPr>
          <w:p w:rsidR="00423F7C" w:rsidRPr="00BA5B83" w:rsidRDefault="00423F7C" w:rsidP="002F7BFE">
            <w:pPr>
              <w:jc w:val="both"/>
            </w:pPr>
            <w:r w:rsidRPr="00BA5B83">
              <w:t>-</w:t>
            </w:r>
          </w:p>
        </w:tc>
        <w:tc>
          <w:tcPr>
            <w:tcW w:w="1440" w:type="dxa"/>
          </w:tcPr>
          <w:p w:rsidR="00423F7C" w:rsidRPr="00BA5B83" w:rsidRDefault="00423F7C" w:rsidP="002F7BFE">
            <w:pPr>
              <w:jc w:val="both"/>
            </w:pPr>
          </w:p>
        </w:tc>
      </w:tr>
    </w:tbl>
    <w:p w:rsidR="00423F7C" w:rsidRPr="00BA5B83" w:rsidRDefault="00423F7C" w:rsidP="00423F7C">
      <w:pPr>
        <w:pStyle w:val="1"/>
        <w:rPr>
          <w:rFonts w:ascii="Times New Roman" w:hAnsi="Times New Roman"/>
          <w:color w:val="auto"/>
          <w:sz w:val="24"/>
          <w:szCs w:val="24"/>
        </w:rPr>
      </w:pPr>
      <w:r w:rsidRPr="00BA5B83">
        <w:rPr>
          <w:rFonts w:ascii="Times New Roman" w:hAnsi="Times New Roman"/>
          <w:color w:val="auto"/>
          <w:sz w:val="24"/>
          <w:szCs w:val="24"/>
        </w:rPr>
        <w:lastRenderedPageBreak/>
        <w:t>РАЗДЕЛ 6. «РЕЗУЛЬТАТ «ПОДУСЛУГИ»</w:t>
      </w:r>
    </w:p>
    <w:tbl>
      <w:tblPr>
        <w:tblW w:w="15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634"/>
        <w:gridCol w:w="2520"/>
        <w:gridCol w:w="1838"/>
        <w:gridCol w:w="1701"/>
        <w:gridCol w:w="1559"/>
        <w:gridCol w:w="1843"/>
        <w:gridCol w:w="1276"/>
        <w:gridCol w:w="1396"/>
      </w:tblGrid>
      <w:tr w:rsidR="00423F7C" w:rsidRPr="00BA5B83" w:rsidTr="002F7BFE">
        <w:tc>
          <w:tcPr>
            <w:tcW w:w="534" w:type="dxa"/>
            <w:vMerge w:val="restart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№ п/п</w:t>
            </w:r>
          </w:p>
        </w:tc>
        <w:tc>
          <w:tcPr>
            <w:tcW w:w="2634" w:type="dxa"/>
            <w:vMerge w:val="restart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Документ/документы, я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ляющиеся результатом «подуслуги»</w:t>
            </w:r>
          </w:p>
        </w:tc>
        <w:tc>
          <w:tcPr>
            <w:tcW w:w="2520" w:type="dxa"/>
            <w:vMerge w:val="restart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Требования к док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менту/документам, являющимся результатом «поду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луги»</w:t>
            </w:r>
          </w:p>
        </w:tc>
        <w:tc>
          <w:tcPr>
            <w:tcW w:w="1838" w:type="dxa"/>
            <w:vMerge w:val="restart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Характерист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ка результата (положител</w:t>
            </w:r>
            <w:r w:rsidRPr="00BA5B83">
              <w:rPr>
                <w:b/>
              </w:rPr>
              <w:t>ь</w:t>
            </w:r>
            <w:r w:rsidRPr="00BA5B83">
              <w:rPr>
                <w:b/>
              </w:rPr>
              <w:t>ный/</w:t>
            </w:r>
          </w:p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отрицател</w:t>
            </w:r>
            <w:r w:rsidRPr="00BA5B83">
              <w:rPr>
                <w:b/>
              </w:rPr>
              <w:t>ь</w:t>
            </w:r>
            <w:r w:rsidRPr="00BA5B83">
              <w:rPr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Форма док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мента/ док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ментов, я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ляющимся результатом «подуслуги»</w:t>
            </w:r>
          </w:p>
        </w:tc>
        <w:tc>
          <w:tcPr>
            <w:tcW w:w="1559" w:type="dxa"/>
            <w:vMerge w:val="restart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Образец д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кумента/ д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кументов, являющихся результатом «подуслуги»</w:t>
            </w:r>
          </w:p>
        </w:tc>
        <w:tc>
          <w:tcPr>
            <w:tcW w:w="1843" w:type="dxa"/>
            <w:vMerge w:val="restart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получ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ния результата «подуслуги»</w:t>
            </w:r>
          </w:p>
        </w:tc>
        <w:tc>
          <w:tcPr>
            <w:tcW w:w="2672" w:type="dxa"/>
            <w:gridSpan w:val="2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Срок хранения нево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требованных заявит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лем результатов «п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дуслуги»</w:t>
            </w:r>
          </w:p>
        </w:tc>
      </w:tr>
      <w:tr w:rsidR="00423F7C" w:rsidRPr="00BA5B83" w:rsidTr="002F7BFE">
        <w:tc>
          <w:tcPr>
            <w:tcW w:w="534" w:type="dxa"/>
            <w:vMerge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</w:p>
        </w:tc>
        <w:tc>
          <w:tcPr>
            <w:tcW w:w="2634" w:type="dxa"/>
            <w:vMerge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</w:p>
        </w:tc>
        <w:tc>
          <w:tcPr>
            <w:tcW w:w="2520" w:type="dxa"/>
            <w:vMerge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</w:p>
        </w:tc>
        <w:tc>
          <w:tcPr>
            <w:tcW w:w="1838" w:type="dxa"/>
            <w:vMerge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в органе</w:t>
            </w:r>
          </w:p>
        </w:tc>
        <w:tc>
          <w:tcPr>
            <w:tcW w:w="1396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в МФЦ</w:t>
            </w:r>
          </w:p>
        </w:tc>
      </w:tr>
      <w:tr w:rsidR="00423F7C" w:rsidRPr="00BA5B83" w:rsidTr="002F7BFE">
        <w:tc>
          <w:tcPr>
            <w:tcW w:w="534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</w:t>
            </w:r>
          </w:p>
        </w:tc>
        <w:tc>
          <w:tcPr>
            <w:tcW w:w="2634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2</w:t>
            </w:r>
          </w:p>
        </w:tc>
        <w:tc>
          <w:tcPr>
            <w:tcW w:w="2520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3</w:t>
            </w:r>
          </w:p>
        </w:tc>
        <w:tc>
          <w:tcPr>
            <w:tcW w:w="1838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4</w:t>
            </w:r>
          </w:p>
        </w:tc>
        <w:tc>
          <w:tcPr>
            <w:tcW w:w="1701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5</w:t>
            </w:r>
          </w:p>
        </w:tc>
        <w:tc>
          <w:tcPr>
            <w:tcW w:w="1559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6</w:t>
            </w:r>
          </w:p>
        </w:tc>
        <w:tc>
          <w:tcPr>
            <w:tcW w:w="1843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7</w:t>
            </w:r>
          </w:p>
        </w:tc>
        <w:tc>
          <w:tcPr>
            <w:tcW w:w="1276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8</w:t>
            </w:r>
          </w:p>
        </w:tc>
        <w:tc>
          <w:tcPr>
            <w:tcW w:w="1396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9</w:t>
            </w:r>
          </w:p>
        </w:tc>
      </w:tr>
      <w:tr w:rsidR="00423F7C" w:rsidRPr="00BA5B83" w:rsidTr="002F7BFE">
        <w:tc>
          <w:tcPr>
            <w:tcW w:w="15301" w:type="dxa"/>
            <w:gridSpan w:val="9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1. Наименование «подуслуги» 1: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423F7C" w:rsidRPr="00BA5B83" w:rsidTr="002F7BFE">
        <w:tc>
          <w:tcPr>
            <w:tcW w:w="534" w:type="dxa"/>
          </w:tcPr>
          <w:p w:rsidR="00423F7C" w:rsidRPr="00BA5B83" w:rsidRDefault="00423F7C" w:rsidP="00423F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423F7C" w:rsidRPr="00BA5B83" w:rsidRDefault="00423F7C" w:rsidP="002F7BFE">
            <w:r w:rsidRPr="00BA5B83">
              <w:t>Договор на передачу в собс</w:t>
            </w:r>
            <w:r w:rsidRPr="00BA5B83">
              <w:t>т</w:t>
            </w:r>
            <w:r w:rsidRPr="00BA5B83">
              <w:t>венность жилого помещения в порядке приватизации</w:t>
            </w:r>
          </w:p>
        </w:tc>
        <w:tc>
          <w:tcPr>
            <w:tcW w:w="2520" w:type="dxa"/>
          </w:tcPr>
          <w:p w:rsidR="00423F7C" w:rsidRPr="00BA5B83" w:rsidRDefault="00423F7C" w:rsidP="002F7BFE">
            <w:r w:rsidRPr="00BA5B83">
              <w:t>Должен соответств</w:t>
            </w:r>
            <w:r w:rsidRPr="00BA5B83">
              <w:t>о</w:t>
            </w:r>
            <w:r w:rsidRPr="00BA5B83">
              <w:t>вать требования зак</w:t>
            </w:r>
            <w:r w:rsidRPr="00BA5B83">
              <w:t>о</w:t>
            </w:r>
            <w:r w:rsidRPr="00BA5B83">
              <w:t>нодательства</w:t>
            </w:r>
          </w:p>
        </w:tc>
        <w:tc>
          <w:tcPr>
            <w:tcW w:w="1838" w:type="dxa"/>
          </w:tcPr>
          <w:p w:rsidR="00423F7C" w:rsidRPr="00BA5B83" w:rsidRDefault="00423F7C" w:rsidP="002F7BFE">
            <w:pPr>
              <w:jc w:val="both"/>
            </w:pPr>
            <w:r w:rsidRPr="00BA5B83">
              <w:t>положительный</w:t>
            </w:r>
          </w:p>
        </w:tc>
        <w:tc>
          <w:tcPr>
            <w:tcW w:w="1701" w:type="dxa"/>
          </w:tcPr>
          <w:p w:rsidR="00423F7C" w:rsidRPr="00BA5B83" w:rsidRDefault="00423F7C" w:rsidP="002F7BFE">
            <w:pPr>
              <w:jc w:val="both"/>
            </w:pPr>
            <w:r w:rsidRPr="00BA5B83">
              <w:t>Приложение №</w:t>
            </w:r>
          </w:p>
        </w:tc>
        <w:tc>
          <w:tcPr>
            <w:tcW w:w="1559" w:type="dxa"/>
          </w:tcPr>
          <w:p w:rsidR="00423F7C" w:rsidRPr="00BA5B83" w:rsidRDefault="00423F7C" w:rsidP="002F7BFE">
            <w:pPr>
              <w:jc w:val="both"/>
            </w:pPr>
            <w:r w:rsidRPr="00BA5B83">
              <w:t>Приложение №</w:t>
            </w:r>
          </w:p>
        </w:tc>
        <w:tc>
          <w:tcPr>
            <w:tcW w:w="1843" w:type="dxa"/>
          </w:tcPr>
          <w:p w:rsidR="00423F7C" w:rsidRPr="00BA5B83" w:rsidRDefault="00423F7C" w:rsidP="002F7BFE">
            <w:r w:rsidRPr="00BA5B83">
              <w:t>- в органе на б</w:t>
            </w:r>
            <w:r w:rsidRPr="00BA5B83">
              <w:t>у</w:t>
            </w:r>
            <w:r w:rsidRPr="00BA5B83">
              <w:t>мажном носителе;</w:t>
            </w:r>
          </w:p>
          <w:p w:rsidR="00423F7C" w:rsidRPr="00BA5B83" w:rsidRDefault="00423F7C" w:rsidP="002F7BFE">
            <w:r w:rsidRPr="00BA5B83">
              <w:t>- почтовая связь;</w:t>
            </w:r>
          </w:p>
          <w:p w:rsidR="00423F7C" w:rsidRPr="00BA5B83" w:rsidRDefault="00423F7C" w:rsidP="002F7BFE">
            <w:r w:rsidRPr="00BA5B83">
              <w:t>- в МФЦ на б</w:t>
            </w:r>
            <w:r w:rsidRPr="00BA5B83">
              <w:t>у</w:t>
            </w:r>
            <w:r w:rsidRPr="00BA5B83">
              <w:t>мажном носителе, полученном из органа</w:t>
            </w:r>
          </w:p>
        </w:tc>
        <w:tc>
          <w:tcPr>
            <w:tcW w:w="1276" w:type="dxa"/>
          </w:tcPr>
          <w:p w:rsidR="00423F7C" w:rsidRPr="00BA5B83" w:rsidRDefault="00423F7C" w:rsidP="002F7BFE">
            <w:r w:rsidRPr="00BA5B83">
              <w:t>Бессрочно</w:t>
            </w:r>
          </w:p>
        </w:tc>
        <w:tc>
          <w:tcPr>
            <w:tcW w:w="1396" w:type="dxa"/>
          </w:tcPr>
          <w:p w:rsidR="00423F7C" w:rsidRPr="00BA5B83" w:rsidRDefault="00423F7C" w:rsidP="002F7BFE">
            <w:r w:rsidRPr="00BA5B83">
              <w:t>30 календа</w:t>
            </w:r>
            <w:r w:rsidRPr="00BA5B83">
              <w:t>р</w:t>
            </w:r>
            <w:r w:rsidRPr="00BA5B83">
              <w:t>ных дней (после чего возвращаю</w:t>
            </w:r>
            <w:r w:rsidRPr="00BA5B83">
              <w:t>т</w:t>
            </w:r>
            <w:r w:rsidRPr="00BA5B83">
              <w:t>ся в орган)</w:t>
            </w:r>
          </w:p>
        </w:tc>
      </w:tr>
      <w:tr w:rsidR="00423F7C" w:rsidRPr="00BA5B83" w:rsidTr="002F7BFE">
        <w:tc>
          <w:tcPr>
            <w:tcW w:w="534" w:type="dxa"/>
          </w:tcPr>
          <w:p w:rsidR="00423F7C" w:rsidRPr="00BA5B83" w:rsidRDefault="00423F7C" w:rsidP="00423F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423F7C" w:rsidRPr="00BA5B83" w:rsidRDefault="00423F7C" w:rsidP="002F7BFE">
            <w:r w:rsidRPr="00BA5B83">
              <w:t>Уведомление об отказе в пр</w:t>
            </w:r>
            <w:r w:rsidRPr="00BA5B83">
              <w:t>е</w:t>
            </w:r>
            <w:r w:rsidRPr="00BA5B83">
              <w:t>доставлении муниципальной услуги</w:t>
            </w:r>
          </w:p>
        </w:tc>
        <w:tc>
          <w:tcPr>
            <w:tcW w:w="2520" w:type="dxa"/>
          </w:tcPr>
          <w:p w:rsidR="00423F7C" w:rsidRPr="00BA5B83" w:rsidRDefault="00423F7C" w:rsidP="002F7BFE">
            <w:r w:rsidRPr="00BA5B83">
              <w:t>с указанием причин, послуживших основ</w:t>
            </w:r>
            <w:r w:rsidRPr="00BA5B83">
              <w:t>а</w:t>
            </w:r>
            <w:r w:rsidRPr="00BA5B83">
              <w:t>нием для отказа в пер</w:t>
            </w:r>
            <w:r w:rsidRPr="00BA5B83">
              <w:t>е</w:t>
            </w:r>
            <w:r w:rsidRPr="00BA5B83">
              <w:t>даче в собственность жилого помещения в порядке приватизации с обязательной ссылкой на нормы действующ</w:t>
            </w:r>
            <w:r w:rsidRPr="00BA5B83">
              <w:t>е</w:t>
            </w:r>
            <w:r w:rsidRPr="00BA5B83">
              <w:t>го законодательства.</w:t>
            </w:r>
          </w:p>
          <w:p w:rsidR="00423F7C" w:rsidRPr="00BA5B83" w:rsidRDefault="00423F7C" w:rsidP="002F7BFE">
            <w:r w:rsidRPr="00BA5B83">
              <w:t>уведомление об отказе</w:t>
            </w:r>
          </w:p>
        </w:tc>
        <w:tc>
          <w:tcPr>
            <w:tcW w:w="1838" w:type="dxa"/>
          </w:tcPr>
          <w:p w:rsidR="00423F7C" w:rsidRPr="00BA5B83" w:rsidRDefault="00423F7C" w:rsidP="002F7BFE">
            <w:pPr>
              <w:jc w:val="both"/>
            </w:pPr>
            <w:r w:rsidRPr="00BA5B83">
              <w:t>отрицательный</w:t>
            </w:r>
          </w:p>
        </w:tc>
        <w:tc>
          <w:tcPr>
            <w:tcW w:w="1701" w:type="dxa"/>
          </w:tcPr>
          <w:p w:rsidR="00423F7C" w:rsidRPr="00BA5B83" w:rsidRDefault="00423F7C" w:rsidP="002F7BFE">
            <w:pPr>
              <w:jc w:val="both"/>
            </w:pPr>
            <w:r w:rsidRPr="00BA5B83">
              <w:t>Приложение №</w:t>
            </w:r>
          </w:p>
        </w:tc>
        <w:tc>
          <w:tcPr>
            <w:tcW w:w="1559" w:type="dxa"/>
          </w:tcPr>
          <w:p w:rsidR="00423F7C" w:rsidRPr="00BA5B83" w:rsidRDefault="00423F7C" w:rsidP="002F7BFE">
            <w:pPr>
              <w:jc w:val="both"/>
            </w:pPr>
            <w:r w:rsidRPr="00BA5B83">
              <w:t>Приложение №</w:t>
            </w:r>
          </w:p>
        </w:tc>
        <w:tc>
          <w:tcPr>
            <w:tcW w:w="1843" w:type="dxa"/>
          </w:tcPr>
          <w:p w:rsidR="00423F7C" w:rsidRPr="00BA5B83" w:rsidRDefault="00423F7C" w:rsidP="002F7BFE">
            <w:r w:rsidRPr="00BA5B83">
              <w:t>- в органе на б</w:t>
            </w:r>
            <w:r w:rsidRPr="00BA5B83">
              <w:t>у</w:t>
            </w:r>
            <w:r w:rsidRPr="00BA5B83">
              <w:t>мажном носителе;</w:t>
            </w:r>
          </w:p>
          <w:p w:rsidR="00423F7C" w:rsidRPr="00BA5B83" w:rsidRDefault="00423F7C" w:rsidP="002F7BFE">
            <w:r w:rsidRPr="00BA5B83">
              <w:t>- почтовая связь;</w:t>
            </w:r>
          </w:p>
          <w:p w:rsidR="00423F7C" w:rsidRPr="00BA5B83" w:rsidRDefault="00423F7C" w:rsidP="002F7BFE">
            <w:r w:rsidRPr="00BA5B83">
              <w:t>- в МФЦ на б</w:t>
            </w:r>
            <w:r w:rsidRPr="00BA5B83">
              <w:t>у</w:t>
            </w:r>
            <w:r w:rsidRPr="00BA5B83">
              <w:t>мажном носителе, полученном из органа</w:t>
            </w:r>
          </w:p>
        </w:tc>
        <w:tc>
          <w:tcPr>
            <w:tcW w:w="1276" w:type="dxa"/>
          </w:tcPr>
          <w:p w:rsidR="00423F7C" w:rsidRPr="00BA5B83" w:rsidRDefault="00423F7C" w:rsidP="002F7BFE">
            <w:pPr>
              <w:jc w:val="center"/>
            </w:pPr>
            <w:r w:rsidRPr="00BA5B83">
              <w:t>—</w:t>
            </w:r>
          </w:p>
        </w:tc>
        <w:tc>
          <w:tcPr>
            <w:tcW w:w="1396" w:type="dxa"/>
          </w:tcPr>
          <w:p w:rsidR="00423F7C" w:rsidRPr="00BA5B83" w:rsidRDefault="00423F7C" w:rsidP="002F7BFE">
            <w:pPr>
              <w:jc w:val="both"/>
            </w:pPr>
            <w:r w:rsidRPr="00BA5B83">
              <w:t>30 календа</w:t>
            </w:r>
            <w:r w:rsidRPr="00BA5B83">
              <w:t>р</w:t>
            </w:r>
            <w:r w:rsidRPr="00BA5B83">
              <w:t>ных дней (после чего возвращаю</w:t>
            </w:r>
            <w:r w:rsidRPr="00BA5B83">
              <w:t>т</w:t>
            </w:r>
            <w:r w:rsidRPr="00BA5B83">
              <w:t>ся в орган)</w:t>
            </w:r>
          </w:p>
        </w:tc>
      </w:tr>
    </w:tbl>
    <w:p w:rsidR="00423F7C" w:rsidRPr="00BA5B83" w:rsidRDefault="00423F7C" w:rsidP="00423F7C">
      <w:r w:rsidRPr="00BA5B83">
        <w:rPr>
          <w:b/>
        </w:rPr>
        <w:br w:type="page"/>
      </w:r>
      <w:r w:rsidRPr="00BA5B83">
        <w:lastRenderedPageBreak/>
        <w:t>РАЗДЕЛ 7. «ТЕХНОЛОГИЧЕСКИЕ ПРОЦЕССЫ ПРЕДОСТАВЛЕНИЯ «ПОДУСЛУГИ»</w:t>
      </w:r>
    </w:p>
    <w:tbl>
      <w:tblPr>
        <w:tblW w:w="15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1"/>
        <w:gridCol w:w="2444"/>
        <w:gridCol w:w="4223"/>
        <w:gridCol w:w="1620"/>
        <w:gridCol w:w="2880"/>
        <w:gridCol w:w="2033"/>
        <w:gridCol w:w="1800"/>
      </w:tblGrid>
      <w:tr w:rsidR="00423F7C" w:rsidRPr="00BA5B83" w:rsidTr="002F7BFE">
        <w:tc>
          <w:tcPr>
            <w:tcW w:w="641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№ п/п</w:t>
            </w:r>
          </w:p>
        </w:tc>
        <w:tc>
          <w:tcPr>
            <w:tcW w:w="2444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Наименование проц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дуры процесса</w:t>
            </w:r>
          </w:p>
        </w:tc>
        <w:tc>
          <w:tcPr>
            <w:tcW w:w="4223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Особенности исполнения процедуры процесса</w:t>
            </w:r>
          </w:p>
        </w:tc>
        <w:tc>
          <w:tcPr>
            <w:tcW w:w="1620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Сроки исполн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ния процедуры (процесса)</w:t>
            </w:r>
          </w:p>
        </w:tc>
        <w:tc>
          <w:tcPr>
            <w:tcW w:w="2880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Исполнитель пр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цедуры процесса</w:t>
            </w:r>
          </w:p>
        </w:tc>
        <w:tc>
          <w:tcPr>
            <w:tcW w:w="2033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Ресурсы, необход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мые для выполнения процедуры процесса</w:t>
            </w:r>
            <w:r w:rsidRPr="00BA5B83">
              <w:rPr>
                <w:rStyle w:val="a5"/>
                <w:b/>
              </w:rPr>
              <w:footnoteReference w:id="8"/>
            </w:r>
          </w:p>
        </w:tc>
        <w:tc>
          <w:tcPr>
            <w:tcW w:w="1800" w:type="dxa"/>
          </w:tcPr>
          <w:p w:rsidR="00423F7C" w:rsidRPr="00BA5B83" w:rsidRDefault="00423F7C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Формы документов, необходимые для в</w:t>
            </w:r>
            <w:r w:rsidRPr="00BA5B83">
              <w:rPr>
                <w:b/>
              </w:rPr>
              <w:t>ы</w:t>
            </w:r>
            <w:r w:rsidRPr="00BA5B83">
              <w:rPr>
                <w:b/>
              </w:rPr>
              <w:t>полнения процедуры процесса</w:t>
            </w:r>
            <w:r w:rsidRPr="00BA5B83">
              <w:rPr>
                <w:b/>
                <w:vertAlign w:val="superscript"/>
              </w:rPr>
              <w:t>8</w:t>
            </w:r>
          </w:p>
        </w:tc>
      </w:tr>
      <w:tr w:rsidR="00423F7C" w:rsidRPr="00BA5B83" w:rsidTr="002F7BFE">
        <w:tc>
          <w:tcPr>
            <w:tcW w:w="641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</w:t>
            </w:r>
          </w:p>
        </w:tc>
        <w:tc>
          <w:tcPr>
            <w:tcW w:w="2444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2</w:t>
            </w:r>
          </w:p>
        </w:tc>
        <w:tc>
          <w:tcPr>
            <w:tcW w:w="4223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3</w:t>
            </w:r>
          </w:p>
        </w:tc>
        <w:tc>
          <w:tcPr>
            <w:tcW w:w="1620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4</w:t>
            </w:r>
          </w:p>
        </w:tc>
        <w:tc>
          <w:tcPr>
            <w:tcW w:w="2880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5</w:t>
            </w:r>
          </w:p>
        </w:tc>
        <w:tc>
          <w:tcPr>
            <w:tcW w:w="2033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6</w:t>
            </w:r>
          </w:p>
        </w:tc>
        <w:tc>
          <w:tcPr>
            <w:tcW w:w="1800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7</w:t>
            </w:r>
          </w:p>
        </w:tc>
      </w:tr>
      <w:tr w:rsidR="00423F7C" w:rsidRPr="00BA5B83" w:rsidTr="002F7BFE">
        <w:tc>
          <w:tcPr>
            <w:tcW w:w="15641" w:type="dxa"/>
            <w:gridSpan w:val="7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1. Наименование «подуслуги» 1: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423F7C" w:rsidRPr="00BA5B83" w:rsidTr="002F7BFE">
        <w:tc>
          <w:tcPr>
            <w:tcW w:w="15641" w:type="dxa"/>
            <w:gridSpan w:val="7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1. Наименование административной процедуры  1:Прием и регистрация заявления и прилагаемых к нему документов</w:t>
            </w:r>
          </w:p>
        </w:tc>
      </w:tr>
      <w:tr w:rsidR="00423F7C" w:rsidRPr="00BA5B83" w:rsidTr="002F7BFE">
        <w:tc>
          <w:tcPr>
            <w:tcW w:w="641" w:type="dxa"/>
          </w:tcPr>
          <w:p w:rsidR="00423F7C" w:rsidRPr="00BA5B83" w:rsidRDefault="00423F7C" w:rsidP="002F7BFE">
            <w:pPr>
              <w:jc w:val="center"/>
            </w:pPr>
            <w:r w:rsidRPr="00BA5B83">
              <w:t>1.</w:t>
            </w:r>
          </w:p>
        </w:tc>
        <w:tc>
          <w:tcPr>
            <w:tcW w:w="2444" w:type="dxa"/>
          </w:tcPr>
          <w:p w:rsidR="00423F7C" w:rsidRPr="00BA5B83" w:rsidRDefault="00423F7C" w:rsidP="002F7BFE">
            <w:r w:rsidRPr="00BA5B83">
              <w:t>Прием заявления и прилагаемых к нему документов</w:t>
            </w:r>
          </w:p>
        </w:tc>
        <w:tc>
          <w:tcPr>
            <w:tcW w:w="4223" w:type="dxa"/>
          </w:tcPr>
          <w:p w:rsidR="00423F7C" w:rsidRPr="00BA5B83" w:rsidRDefault="00423F7C" w:rsidP="002F7BFE">
            <w:r w:rsidRPr="00BA5B83">
              <w:t xml:space="preserve">Специалист: </w:t>
            </w:r>
          </w:p>
          <w:p w:rsidR="00423F7C" w:rsidRPr="00BA5B83" w:rsidRDefault="00423F7C" w:rsidP="002F7BFE">
            <w:r w:rsidRPr="00BA5B83">
              <w:t>- проверяет документы заяв</w:t>
            </w:r>
            <w:r w:rsidRPr="00BA5B83">
              <w:t>и</w:t>
            </w:r>
            <w:r w:rsidRPr="00BA5B83">
              <w:t>теля на наличие или отсутс</w:t>
            </w:r>
            <w:r w:rsidRPr="00BA5B83">
              <w:t>т</w:t>
            </w:r>
            <w:r w:rsidRPr="00BA5B83">
              <w:t>вие оснований для отказа в их приеме</w:t>
            </w:r>
          </w:p>
          <w:p w:rsidR="00423F7C" w:rsidRPr="00BA5B83" w:rsidRDefault="00423F7C" w:rsidP="002F7BFE">
            <w:r w:rsidRPr="00BA5B83">
              <w:t>- сверяет копии документов с их подлинниками,</w:t>
            </w:r>
          </w:p>
          <w:p w:rsidR="00423F7C" w:rsidRPr="00BA5B83" w:rsidRDefault="00423F7C" w:rsidP="002F7BFE">
            <w:r w:rsidRPr="00BA5B83">
              <w:t>- заверяет их и возвращает подлинники заявителю;</w:t>
            </w:r>
          </w:p>
          <w:p w:rsidR="00423F7C" w:rsidRPr="00BA5B83" w:rsidRDefault="00423F7C" w:rsidP="002F7BFE">
            <w:r w:rsidRPr="00BA5B83">
              <w:t>- выдает заявителю расписку в получении документов с ук</w:t>
            </w:r>
            <w:r w:rsidRPr="00BA5B83">
              <w:t>а</w:t>
            </w:r>
            <w:r w:rsidRPr="00BA5B83">
              <w:t>занием их перечня и даты п</w:t>
            </w:r>
            <w:r w:rsidRPr="00BA5B83">
              <w:t>о</w:t>
            </w:r>
            <w:r w:rsidRPr="00BA5B83">
              <w:t>лучения.</w:t>
            </w:r>
          </w:p>
        </w:tc>
        <w:tc>
          <w:tcPr>
            <w:tcW w:w="1620" w:type="dxa"/>
            <w:vMerge w:val="restart"/>
          </w:tcPr>
          <w:p w:rsidR="00423F7C" w:rsidRPr="00BA5B83" w:rsidRDefault="00423F7C" w:rsidP="002F7BFE">
            <w:pPr>
              <w:jc w:val="both"/>
            </w:pPr>
            <w:r w:rsidRPr="00BA5B83">
              <w:t>3 кален.дн.</w:t>
            </w:r>
          </w:p>
        </w:tc>
        <w:tc>
          <w:tcPr>
            <w:tcW w:w="2880" w:type="dxa"/>
          </w:tcPr>
          <w:p w:rsidR="00423F7C" w:rsidRPr="00BA5B83" w:rsidRDefault="00423F7C" w:rsidP="002F7BFE">
            <w:r w:rsidRPr="00BA5B83">
              <w:t>Специалист адм</w:t>
            </w:r>
            <w:r w:rsidRPr="00BA5B83">
              <w:t>и</w:t>
            </w:r>
            <w:r w:rsidRPr="00BA5B83">
              <w:t>нистрации или МФЦ, уполном</w:t>
            </w:r>
            <w:r w:rsidRPr="00BA5B83">
              <w:t>о</w:t>
            </w:r>
            <w:r w:rsidRPr="00BA5B83">
              <w:t>ченный на прием и регистрацию док</w:t>
            </w:r>
            <w:r w:rsidRPr="00BA5B83">
              <w:t>у</w:t>
            </w:r>
            <w:r w:rsidRPr="00BA5B83">
              <w:t>ментов заявителя</w:t>
            </w:r>
          </w:p>
        </w:tc>
        <w:tc>
          <w:tcPr>
            <w:tcW w:w="2033" w:type="dxa"/>
          </w:tcPr>
          <w:p w:rsidR="00423F7C" w:rsidRPr="00BA5B83" w:rsidRDefault="00423F7C" w:rsidP="002F7BFE">
            <w:r w:rsidRPr="00BA5B83">
              <w:t>- формы заявлений;</w:t>
            </w:r>
          </w:p>
          <w:p w:rsidR="00423F7C" w:rsidRPr="00BA5B83" w:rsidRDefault="00423F7C" w:rsidP="002F7BFE">
            <w:r w:rsidRPr="00BA5B83">
              <w:t>- формы расписок в получении докуме</w:t>
            </w:r>
            <w:r w:rsidRPr="00BA5B83">
              <w:t>н</w:t>
            </w:r>
            <w:r w:rsidRPr="00BA5B83">
              <w:t>тов;</w:t>
            </w:r>
          </w:p>
          <w:p w:rsidR="00423F7C" w:rsidRPr="00BA5B83" w:rsidRDefault="00423F7C" w:rsidP="002F7BFE">
            <w:r w:rsidRPr="00BA5B83">
              <w:t>- МФУ (для копиров</w:t>
            </w:r>
            <w:r w:rsidRPr="00BA5B83">
              <w:t>а</w:t>
            </w:r>
            <w:r w:rsidRPr="00BA5B83">
              <w:t>ния и сканирования документов)</w:t>
            </w:r>
          </w:p>
          <w:p w:rsidR="00423F7C" w:rsidRPr="00BA5B83" w:rsidRDefault="00423F7C" w:rsidP="002F7BFE"/>
        </w:tc>
        <w:tc>
          <w:tcPr>
            <w:tcW w:w="1800" w:type="dxa"/>
          </w:tcPr>
          <w:p w:rsidR="00423F7C" w:rsidRPr="00BA5B83" w:rsidRDefault="00423F7C" w:rsidP="002F7BFE">
            <w:r w:rsidRPr="00BA5B83">
              <w:t>Приложение № 1</w:t>
            </w:r>
          </w:p>
          <w:p w:rsidR="00423F7C" w:rsidRPr="00BA5B83" w:rsidRDefault="00423F7C" w:rsidP="002F7BFE">
            <w:r w:rsidRPr="00BA5B83">
              <w:t>Приложение №</w:t>
            </w:r>
          </w:p>
        </w:tc>
      </w:tr>
      <w:tr w:rsidR="00423F7C" w:rsidRPr="00BA5B83" w:rsidTr="002F7BFE">
        <w:tc>
          <w:tcPr>
            <w:tcW w:w="641" w:type="dxa"/>
          </w:tcPr>
          <w:p w:rsidR="00423F7C" w:rsidRPr="00BA5B83" w:rsidRDefault="00423F7C" w:rsidP="002F7BFE">
            <w:pPr>
              <w:jc w:val="center"/>
            </w:pPr>
            <w:r w:rsidRPr="00BA5B83">
              <w:t>2.</w:t>
            </w:r>
          </w:p>
        </w:tc>
        <w:tc>
          <w:tcPr>
            <w:tcW w:w="2444" w:type="dxa"/>
          </w:tcPr>
          <w:p w:rsidR="00423F7C" w:rsidRPr="00BA5B83" w:rsidRDefault="00423F7C" w:rsidP="002F7BFE">
            <w:r w:rsidRPr="00BA5B83">
              <w:t>Регистрация заявления и прилагаемых к нему документов</w:t>
            </w:r>
          </w:p>
        </w:tc>
        <w:tc>
          <w:tcPr>
            <w:tcW w:w="4223" w:type="dxa"/>
          </w:tcPr>
          <w:p w:rsidR="00423F7C" w:rsidRPr="00BA5B83" w:rsidRDefault="00423F7C" w:rsidP="002F7BFE">
            <w:r w:rsidRPr="00BA5B83">
              <w:t>- регистрация принятого зая</w:t>
            </w:r>
            <w:r w:rsidRPr="00BA5B83">
              <w:t>в</w:t>
            </w:r>
            <w:r w:rsidRPr="00BA5B83">
              <w:t>ления;</w:t>
            </w:r>
          </w:p>
          <w:p w:rsidR="00423F7C" w:rsidRPr="00BA5B83" w:rsidRDefault="00423F7C" w:rsidP="002F7BFE">
            <w:r w:rsidRPr="00BA5B83">
              <w:t>- в случае обращения заявит</w:t>
            </w:r>
            <w:r w:rsidRPr="00BA5B83">
              <w:t>е</w:t>
            </w:r>
            <w:r w:rsidRPr="00BA5B83">
              <w:t>ля в МФЦ заявление перед</w:t>
            </w:r>
            <w:r w:rsidRPr="00BA5B83">
              <w:t>а</w:t>
            </w:r>
            <w:r w:rsidRPr="00BA5B83">
              <w:t>ется с сопроводительным письмом в адрес администр</w:t>
            </w:r>
            <w:r w:rsidRPr="00BA5B83">
              <w:t>а</w:t>
            </w:r>
            <w:r w:rsidRPr="00BA5B83">
              <w:t>ции.</w:t>
            </w:r>
          </w:p>
        </w:tc>
        <w:tc>
          <w:tcPr>
            <w:tcW w:w="1620" w:type="dxa"/>
            <w:vMerge/>
          </w:tcPr>
          <w:p w:rsidR="00423F7C" w:rsidRPr="00BA5B83" w:rsidRDefault="00423F7C" w:rsidP="002F7BFE">
            <w:pPr>
              <w:jc w:val="both"/>
            </w:pPr>
          </w:p>
        </w:tc>
        <w:tc>
          <w:tcPr>
            <w:tcW w:w="2880" w:type="dxa"/>
          </w:tcPr>
          <w:p w:rsidR="00423F7C" w:rsidRPr="00BA5B83" w:rsidRDefault="00423F7C" w:rsidP="002F7BFE">
            <w:r w:rsidRPr="00BA5B83">
              <w:t>Специалист адм</w:t>
            </w:r>
            <w:r w:rsidRPr="00BA5B83">
              <w:t>и</w:t>
            </w:r>
            <w:r w:rsidRPr="00BA5B83">
              <w:t>нистрации или МФЦ, уполном</w:t>
            </w:r>
            <w:r w:rsidRPr="00BA5B83">
              <w:t>о</w:t>
            </w:r>
            <w:r w:rsidRPr="00BA5B83">
              <w:t>ченный на прием и регистрацию док</w:t>
            </w:r>
            <w:r w:rsidRPr="00BA5B83">
              <w:t>у</w:t>
            </w:r>
            <w:r w:rsidRPr="00BA5B83">
              <w:t>ментов заявителя</w:t>
            </w:r>
          </w:p>
        </w:tc>
        <w:tc>
          <w:tcPr>
            <w:tcW w:w="2033" w:type="dxa"/>
          </w:tcPr>
          <w:p w:rsidR="00423F7C" w:rsidRPr="00BA5B83" w:rsidRDefault="00423F7C" w:rsidP="002F7BFE"/>
        </w:tc>
        <w:tc>
          <w:tcPr>
            <w:tcW w:w="1800" w:type="dxa"/>
          </w:tcPr>
          <w:p w:rsidR="00423F7C" w:rsidRPr="00BA5B83" w:rsidRDefault="00423F7C" w:rsidP="002F7BFE"/>
        </w:tc>
      </w:tr>
      <w:tr w:rsidR="00423F7C" w:rsidRPr="00BA5B83" w:rsidTr="002F7BFE">
        <w:tc>
          <w:tcPr>
            <w:tcW w:w="15641" w:type="dxa"/>
            <w:gridSpan w:val="7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2. Наименование административной процедуры 2: Рассмотрение представленных документов, в том числе истребование документов (сведений) в рамках межведомственного взаимодействия</w:t>
            </w:r>
          </w:p>
        </w:tc>
      </w:tr>
      <w:tr w:rsidR="00423F7C" w:rsidRPr="00BA5B83" w:rsidTr="002F7BFE">
        <w:tc>
          <w:tcPr>
            <w:tcW w:w="641" w:type="dxa"/>
          </w:tcPr>
          <w:p w:rsidR="00423F7C" w:rsidRPr="00BA5B83" w:rsidRDefault="00423F7C" w:rsidP="002F7BFE">
            <w:pPr>
              <w:jc w:val="center"/>
            </w:pPr>
            <w:r w:rsidRPr="00BA5B83">
              <w:t>3.</w:t>
            </w:r>
          </w:p>
        </w:tc>
        <w:tc>
          <w:tcPr>
            <w:tcW w:w="2444" w:type="dxa"/>
          </w:tcPr>
          <w:p w:rsidR="00423F7C" w:rsidRPr="00BA5B83" w:rsidRDefault="00423F7C" w:rsidP="002F7BFE">
            <w:r w:rsidRPr="00BA5B83">
              <w:t>Рассмотрение пре</w:t>
            </w:r>
            <w:r w:rsidRPr="00BA5B83">
              <w:t>д</w:t>
            </w:r>
            <w:r w:rsidRPr="00BA5B83">
              <w:t>ставленных докуме</w:t>
            </w:r>
            <w:r w:rsidRPr="00BA5B83">
              <w:t>н</w:t>
            </w:r>
            <w:r w:rsidRPr="00BA5B83">
              <w:t>тов</w:t>
            </w:r>
          </w:p>
        </w:tc>
        <w:tc>
          <w:tcPr>
            <w:tcW w:w="4223" w:type="dxa"/>
          </w:tcPr>
          <w:p w:rsidR="00423F7C" w:rsidRPr="00BA5B83" w:rsidRDefault="00423F7C" w:rsidP="002F7BFE">
            <w:pPr>
              <w:autoSpaceDE w:val="0"/>
              <w:autoSpaceDN w:val="0"/>
              <w:adjustRightInd w:val="0"/>
            </w:pPr>
            <w:r w:rsidRPr="00BA5B83">
              <w:t>Специалист:</w:t>
            </w:r>
          </w:p>
          <w:p w:rsidR="00423F7C" w:rsidRPr="00BA5B83" w:rsidRDefault="00423F7C" w:rsidP="002F7BFE">
            <w:pPr>
              <w:autoSpaceDE w:val="0"/>
              <w:autoSpaceDN w:val="0"/>
              <w:adjustRightInd w:val="0"/>
            </w:pPr>
            <w:r w:rsidRPr="00BA5B83">
              <w:t>1) рассматривает заявление с прилагаемыми к нему док</w:t>
            </w:r>
            <w:r w:rsidRPr="00BA5B83">
              <w:t>у</w:t>
            </w:r>
            <w:r w:rsidRPr="00BA5B83">
              <w:t xml:space="preserve">ментами на комплектность и соответствие </w:t>
            </w:r>
            <w:r w:rsidRPr="00BA5B83">
              <w:lastRenderedPageBreak/>
              <w:t>требованиям действующего законодател</w:t>
            </w:r>
            <w:r w:rsidRPr="00BA5B83">
              <w:t>ь</w:t>
            </w:r>
            <w:r w:rsidRPr="00BA5B83">
              <w:t>ства;</w:t>
            </w:r>
          </w:p>
          <w:p w:rsidR="00423F7C" w:rsidRPr="00BA5B83" w:rsidRDefault="00423F7C" w:rsidP="002F7BFE">
            <w:pPr>
              <w:autoSpaceDE w:val="0"/>
              <w:autoSpaceDN w:val="0"/>
              <w:adjustRightInd w:val="0"/>
            </w:pPr>
            <w:r w:rsidRPr="00BA5B83">
              <w:t>2) устанавливает необход</w:t>
            </w:r>
            <w:r w:rsidRPr="00BA5B83">
              <w:t>и</w:t>
            </w:r>
            <w:r w:rsidRPr="00BA5B83">
              <w:t>мость направления межведо</w:t>
            </w:r>
            <w:r w:rsidRPr="00BA5B83">
              <w:t>м</w:t>
            </w:r>
            <w:r w:rsidRPr="00BA5B83">
              <w:t>ственного запроса;</w:t>
            </w:r>
          </w:p>
          <w:p w:rsidR="00423F7C" w:rsidRPr="00BA5B83" w:rsidRDefault="00423F7C" w:rsidP="002F7BFE">
            <w:pPr>
              <w:autoSpaceDE w:val="0"/>
              <w:autoSpaceDN w:val="0"/>
              <w:adjustRightInd w:val="0"/>
            </w:pPr>
            <w:r w:rsidRPr="00BA5B83">
              <w:t>3) устанавливает наличие или отсутствие иных оснований для отказа в предоставлении муниципальной услуги.</w:t>
            </w:r>
          </w:p>
        </w:tc>
        <w:tc>
          <w:tcPr>
            <w:tcW w:w="1620" w:type="dxa"/>
            <w:vMerge w:val="restart"/>
          </w:tcPr>
          <w:p w:rsidR="00423F7C" w:rsidRPr="00BA5B83" w:rsidRDefault="00423F7C" w:rsidP="002F7BFE">
            <w:r w:rsidRPr="00BA5B83">
              <w:lastRenderedPageBreak/>
              <w:t>50 кален. дн.</w:t>
            </w:r>
          </w:p>
        </w:tc>
        <w:tc>
          <w:tcPr>
            <w:tcW w:w="2880" w:type="dxa"/>
          </w:tcPr>
          <w:p w:rsidR="00423F7C" w:rsidRPr="00BA5B83" w:rsidRDefault="00423F7C" w:rsidP="002F7BFE">
            <w:r w:rsidRPr="00BA5B83">
              <w:t>Специалист, упо</w:t>
            </w:r>
            <w:r w:rsidRPr="00BA5B83">
              <w:t>л</w:t>
            </w:r>
            <w:r w:rsidRPr="00BA5B83">
              <w:t xml:space="preserve">номоченный на рассмотрение представленных </w:t>
            </w:r>
            <w:r w:rsidRPr="00BA5B83">
              <w:lastRenderedPageBreak/>
              <w:t>док</w:t>
            </w:r>
            <w:r w:rsidRPr="00BA5B83">
              <w:t>у</w:t>
            </w:r>
            <w:r w:rsidRPr="00BA5B83">
              <w:t>ментов:</w:t>
            </w:r>
          </w:p>
        </w:tc>
        <w:tc>
          <w:tcPr>
            <w:tcW w:w="2033" w:type="dxa"/>
          </w:tcPr>
          <w:p w:rsidR="00423F7C" w:rsidRPr="00BA5B83" w:rsidRDefault="00423F7C" w:rsidP="002F7BFE"/>
        </w:tc>
        <w:tc>
          <w:tcPr>
            <w:tcW w:w="1800" w:type="dxa"/>
          </w:tcPr>
          <w:p w:rsidR="00423F7C" w:rsidRPr="00BA5B83" w:rsidRDefault="00423F7C" w:rsidP="002F7BFE"/>
        </w:tc>
      </w:tr>
      <w:tr w:rsidR="00423F7C" w:rsidRPr="00BA5B83" w:rsidTr="002F7BFE">
        <w:tc>
          <w:tcPr>
            <w:tcW w:w="641" w:type="dxa"/>
          </w:tcPr>
          <w:p w:rsidR="00423F7C" w:rsidRPr="00BA5B83" w:rsidRDefault="00423F7C" w:rsidP="002F7BFE">
            <w:pPr>
              <w:jc w:val="center"/>
            </w:pPr>
            <w:r w:rsidRPr="00BA5B83">
              <w:lastRenderedPageBreak/>
              <w:t>4</w:t>
            </w:r>
          </w:p>
        </w:tc>
        <w:tc>
          <w:tcPr>
            <w:tcW w:w="2444" w:type="dxa"/>
          </w:tcPr>
          <w:p w:rsidR="00423F7C" w:rsidRPr="00BA5B83" w:rsidRDefault="00423F7C" w:rsidP="002F7BFE">
            <w:r w:rsidRPr="00BA5B83">
              <w:t>Истребование док</w:t>
            </w:r>
            <w:r w:rsidRPr="00BA5B83">
              <w:t>у</w:t>
            </w:r>
            <w:r w:rsidRPr="00BA5B83">
              <w:t>ментов (сведений) в рамках межведомс</w:t>
            </w:r>
            <w:r w:rsidRPr="00BA5B83">
              <w:t>т</w:t>
            </w:r>
            <w:r w:rsidRPr="00BA5B83">
              <w:t>венного взаимодейс</w:t>
            </w:r>
            <w:r w:rsidRPr="00BA5B83">
              <w:t>т</w:t>
            </w:r>
            <w:r w:rsidRPr="00BA5B83">
              <w:t>вия</w:t>
            </w:r>
          </w:p>
        </w:tc>
        <w:tc>
          <w:tcPr>
            <w:tcW w:w="4223" w:type="dxa"/>
          </w:tcPr>
          <w:p w:rsidR="00423F7C" w:rsidRPr="00BA5B83" w:rsidRDefault="00423F7C" w:rsidP="002F7BFE">
            <w:pPr>
              <w:autoSpaceDE w:val="0"/>
              <w:autoSpaceDN w:val="0"/>
              <w:adjustRightInd w:val="0"/>
            </w:pPr>
            <w:r w:rsidRPr="00BA5B83">
              <w:t>Специалист самостоятельно запрашивает необходимые документы путем направления межведомственных запросов в органы местного самоупра</w:t>
            </w:r>
            <w:r w:rsidRPr="00BA5B83">
              <w:t>в</w:t>
            </w:r>
            <w:r w:rsidRPr="00BA5B83">
              <w:t>ления муниципальных обр</w:t>
            </w:r>
            <w:r w:rsidRPr="00BA5B83">
              <w:t>а</w:t>
            </w:r>
            <w:r w:rsidRPr="00BA5B83">
              <w:t>зований РФ в целях получения информации о неиспольз</w:t>
            </w:r>
            <w:r w:rsidRPr="00BA5B83">
              <w:t>о</w:t>
            </w:r>
            <w:r w:rsidRPr="00BA5B83">
              <w:t>ванном (использованном) праве заявителя на приватиз</w:t>
            </w:r>
            <w:r w:rsidRPr="00BA5B83">
              <w:t>а</w:t>
            </w:r>
            <w:r w:rsidRPr="00BA5B83">
              <w:t>цию жилых помещений мун</w:t>
            </w:r>
            <w:r w:rsidRPr="00BA5B83">
              <w:t>и</w:t>
            </w:r>
            <w:r w:rsidRPr="00BA5B83">
              <w:t>ципального жилищного фо</w:t>
            </w:r>
            <w:r w:rsidRPr="00BA5B83">
              <w:t>н</w:t>
            </w:r>
            <w:r w:rsidRPr="00BA5B83">
              <w:t>да,  УМВД -  в целях получения информации о регистр</w:t>
            </w:r>
            <w:r w:rsidRPr="00BA5B83">
              <w:t>а</w:t>
            </w:r>
            <w:r w:rsidRPr="00BA5B83">
              <w:t>ции заявителя по месту ж</w:t>
            </w:r>
            <w:r w:rsidRPr="00BA5B83">
              <w:t>и</w:t>
            </w:r>
            <w:r w:rsidRPr="00BA5B83">
              <w:t>тельства.</w:t>
            </w:r>
          </w:p>
          <w:p w:rsidR="00423F7C" w:rsidRPr="00BA5B83" w:rsidRDefault="00423F7C" w:rsidP="002F7BFE">
            <w:pPr>
              <w:autoSpaceDE w:val="0"/>
              <w:autoSpaceDN w:val="0"/>
              <w:adjustRightInd w:val="0"/>
            </w:pPr>
            <w:r w:rsidRPr="00BA5B83">
              <w:t>Запрос направляется в срок, не превышающий 5 раб.дн.  с момента поступления заявл</w:t>
            </w:r>
            <w:r w:rsidRPr="00BA5B83">
              <w:t>е</w:t>
            </w:r>
            <w:r w:rsidRPr="00BA5B83">
              <w:t>ния и прилагаемых докуме</w:t>
            </w:r>
            <w:r w:rsidRPr="00BA5B83">
              <w:t>н</w:t>
            </w:r>
            <w:r w:rsidRPr="00BA5B83">
              <w:t>тов.</w:t>
            </w:r>
          </w:p>
          <w:p w:rsidR="00423F7C" w:rsidRPr="00BA5B83" w:rsidRDefault="00423F7C" w:rsidP="002F7BFE">
            <w:pPr>
              <w:autoSpaceDE w:val="0"/>
              <w:autoSpaceDN w:val="0"/>
              <w:adjustRightInd w:val="0"/>
            </w:pPr>
            <w:r w:rsidRPr="00BA5B83">
              <w:t xml:space="preserve">Специалист, рассматривает полученные сведения.  </w:t>
            </w:r>
          </w:p>
        </w:tc>
        <w:tc>
          <w:tcPr>
            <w:tcW w:w="1620" w:type="dxa"/>
            <w:vMerge/>
          </w:tcPr>
          <w:p w:rsidR="00423F7C" w:rsidRPr="00BA5B83" w:rsidRDefault="00423F7C" w:rsidP="002F7BFE"/>
        </w:tc>
        <w:tc>
          <w:tcPr>
            <w:tcW w:w="2880" w:type="dxa"/>
          </w:tcPr>
          <w:p w:rsidR="00423F7C" w:rsidRPr="00BA5B83" w:rsidRDefault="00423F7C" w:rsidP="002F7BFE">
            <w:r w:rsidRPr="00BA5B83">
              <w:t>Специалист, упо</w:t>
            </w:r>
            <w:r w:rsidRPr="00BA5B83">
              <w:t>л</w:t>
            </w:r>
            <w:r w:rsidRPr="00BA5B83">
              <w:t>номоченный на рассмотрение представленных док</w:t>
            </w:r>
            <w:r w:rsidRPr="00BA5B83">
              <w:t>у</w:t>
            </w:r>
            <w:r w:rsidRPr="00BA5B83">
              <w:t>ментов</w:t>
            </w:r>
          </w:p>
        </w:tc>
        <w:tc>
          <w:tcPr>
            <w:tcW w:w="2033" w:type="dxa"/>
          </w:tcPr>
          <w:p w:rsidR="00423F7C" w:rsidRPr="00BA5B83" w:rsidRDefault="00423F7C" w:rsidP="002F7BFE"/>
        </w:tc>
        <w:tc>
          <w:tcPr>
            <w:tcW w:w="1800" w:type="dxa"/>
          </w:tcPr>
          <w:p w:rsidR="00423F7C" w:rsidRPr="00BA5B83" w:rsidRDefault="00423F7C" w:rsidP="002F7BFE"/>
        </w:tc>
      </w:tr>
      <w:tr w:rsidR="00423F7C" w:rsidRPr="00BA5B83" w:rsidTr="002F7BFE">
        <w:tc>
          <w:tcPr>
            <w:tcW w:w="641" w:type="dxa"/>
          </w:tcPr>
          <w:p w:rsidR="00423F7C" w:rsidRPr="00BA5B83" w:rsidRDefault="00423F7C" w:rsidP="002F7BFE">
            <w:pPr>
              <w:jc w:val="center"/>
            </w:pPr>
            <w:r w:rsidRPr="00BA5B83">
              <w:t>5</w:t>
            </w:r>
          </w:p>
        </w:tc>
        <w:tc>
          <w:tcPr>
            <w:tcW w:w="2444" w:type="dxa"/>
          </w:tcPr>
          <w:p w:rsidR="00423F7C" w:rsidRPr="00BA5B83" w:rsidRDefault="00423F7C" w:rsidP="002F7BFE">
            <w:r w:rsidRPr="00BA5B83">
              <w:t>Принятие решения</w:t>
            </w:r>
          </w:p>
        </w:tc>
        <w:tc>
          <w:tcPr>
            <w:tcW w:w="4223" w:type="dxa"/>
          </w:tcPr>
          <w:p w:rsidR="00423F7C" w:rsidRPr="00BA5B83" w:rsidRDefault="00423F7C" w:rsidP="002F7BFE">
            <w:pPr>
              <w:autoSpaceDE w:val="0"/>
              <w:autoSpaceDN w:val="0"/>
              <w:adjustRightInd w:val="0"/>
            </w:pPr>
            <w:r w:rsidRPr="00BA5B83">
              <w:t>Специалист  принимает реш</w:t>
            </w:r>
            <w:r w:rsidRPr="00BA5B83">
              <w:t>е</w:t>
            </w:r>
            <w:r w:rsidRPr="00BA5B83">
              <w:t>ние о подготовке проекта п</w:t>
            </w:r>
            <w:r w:rsidRPr="00BA5B83">
              <w:t>о</w:t>
            </w:r>
            <w:r w:rsidRPr="00BA5B83">
              <w:t>становления администрации и договора на передачу в собс</w:t>
            </w:r>
            <w:r w:rsidRPr="00BA5B83">
              <w:t>т</w:t>
            </w:r>
            <w:r w:rsidRPr="00BA5B83">
              <w:t xml:space="preserve">венность жилого помещения муниципального жилищного фонда в порядке приватизации либо уведомления о мотивированном отказе в </w:t>
            </w:r>
            <w:r w:rsidRPr="00BA5B83">
              <w:lastRenderedPageBreak/>
              <w:t>предоста</w:t>
            </w:r>
            <w:r w:rsidRPr="00BA5B83">
              <w:t>в</w:t>
            </w:r>
            <w:r w:rsidRPr="00BA5B83">
              <w:t>лении муниципальной услуги.</w:t>
            </w:r>
          </w:p>
        </w:tc>
        <w:tc>
          <w:tcPr>
            <w:tcW w:w="1620" w:type="dxa"/>
            <w:vMerge/>
          </w:tcPr>
          <w:p w:rsidR="00423F7C" w:rsidRPr="00BA5B83" w:rsidRDefault="00423F7C" w:rsidP="002F7BFE"/>
        </w:tc>
        <w:tc>
          <w:tcPr>
            <w:tcW w:w="2880" w:type="dxa"/>
          </w:tcPr>
          <w:p w:rsidR="00423F7C" w:rsidRPr="00BA5B83" w:rsidRDefault="00423F7C" w:rsidP="002F7BFE">
            <w:r w:rsidRPr="00BA5B83">
              <w:t>Специалист, упо</w:t>
            </w:r>
            <w:r w:rsidRPr="00BA5B83">
              <w:t>л</w:t>
            </w:r>
            <w:r w:rsidRPr="00BA5B83">
              <w:t>номоченный на рассмотрение представленных док</w:t>
            </w:r>
            <w:r w:rsidRPr="00BA5B83">
              <w:t>у</w:t>
            </w:r>
            <w:r w:rsidRPr="00BA5B83">
              <w:t>ментов</w:t>
            </w:r>
          </w:p>
        </w:tc>
        <w:tc>
          <w:tcPr>
            <w:tcW w:w="2033" w:type="dxa"/>
          </w:tcPr>
          <w:p w:rsidR="00423F7C" w:rsidRPr="00BA5B83" w:rsidRDefault="00423F7C" w:rsidP="002F7BFE"/>
        </w:tc>
        <w:tc>
          <w:tcPr>
            <w:tcW w:w="1800" w:type="dxa"/>
          </w:tcPr>
          <w:p w:rsidR="00423F7C" w:rsidRPr="00BA5B83" w:rsidRDefault="00423F7C" w:rsidP="002F7BFE"/>
        </w:tc>
      </w:tr>
      <w:tr w:rsidR="00423F7C" w:rsidRPr="00BA5B83" w:rsidTr="002F7BFE">
        <w:tc>
          <w:tcPr>
            <w:tcW w:w="15641" w:type="dxa"/>
            <w:gridSpan w:val="7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lastRenderedPageBreak/>
              <w:t>3. Наименование административной процедуры 3: Подготовка постановления администрации и договора на передачу в собственность жилого пом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щения муниципального жилищного фонда в порядке приватизации либо уведомления о мотивированном отказе в предоставлении муниципальной услуги</w:t>
            </w:r>
          </w:p>
        </w:tc>
      </w:tr>
      <w:tr w:rsidR="00423F7C" w:rsidRPr="00BA5B83" w:rsidTr="002F7BFE">
        <w:tc>
          <w:tcPr>
            <w:tcW w:w="641" w:type="dxa"/>
          </w:tcPr>
          <w:p w:rsidR="00423F7C" w:rsidRPr="00BA5B83" w:rsidRDefault="00423F7C" w:rsidP="002F7BFE">
            <w:pPr>
              <w:jc w:val="center"/>
            </w:pPr>
            <w:r w:rsidRPr="00BA5B83">
              <w:t>6</w:t>
            </w:r>
          </w:p>
        </w:tc>
        <w:tc>
          <w:tcPr>
            <w:tcW w:w="2444" w:type="dxa"/>
          </w:tcPr>
          <w:p w:rsidR="00423F7C" w:rsidRPr="00BA5B83" w:rsidRDefault="00423F7C" w:rsidP="002F7BFE">
            <w:r w:rsidRPr="00BA5B83">
              <w:t>Подготовка документа, являющегося результ</w:t>
            </w:r>
            <w:r w:rsidRPr="00BA5B83">
              <w:t>а</w:t>
            </w:r>
            <w:r w:rsidRPr="00BA5B83">
              <w:t>том предоставления услуги</w:t>
            </w:r>
          </w:p>
        </w:tc>
        <w:tc>
          <w:tcPr>
            <w:tcW w:w="4223" w:type="dxa"/>
          </w:tcPr>
          <w:p w:rsidR="00423F7C" w:rsidRPr="00BA5B83" w:rsidRDefault="00423F7C" w:rsidP="002F7BFE">
            <w:pPr>
              <w:autoSpaceDE w:val="0"/>
              <w:autoSpaceDN w:val="0"/>
              <w:adjustRightInd w:val="0"/>
            </w:pPr>
            <w:r w:rsidRPr="00BA5B83">
              <w:t>По результатам принятого решения специалист:</w:t>
            </w:r>
          </w:p>
          <w:p w:rsidR="00423F7C" w:rsidRPr="00BA5B83" w:rsidRDefault="00423F7C" w:rsidP="002F7BFE">
            <w:pPr>
              <w:autoSpaceDE w:val="0"/>
              <w:autoSpaceDN w:val="0"/>
              <w:adjustRightInd w:val="0"/>
            </w:pPr>
            <w:r w:rsidRPr="00BA5B83">
              <w:t xml:space="preserve"> - готовит проект постановл</w:t>
            </w:r>
            <w:r w:rsidRPr="00BA5B83">
              <w:t>е</w:t>
            </w:r>
            <w:r w:rsidRPr="00BA5B83">
              <w:t>ния администрации и договор на передачу в собственность жилого помещения муниц</w:t>
            </w:r>
            <w:r w:rsidRPr="00BA5B83">
              <w:t>и</w:t>
            </w:r>
            <w:r w:rsidRPr="00BA5B83">
              <w:t>пального жилищного фонда в порядке приватизации либо уведомление о мотивирова</w:t>
            </w:r>
            <w:r w:rsidRPr="00BA5B83">
              <w:t>н</w:t>
            </w:r>
            <w:r w:rsidRPr="00BA5B83">
              <w:t>ном отказе в предоставлении муниципальной услуги.</w:t>
            </w:r>
          </w:p>
          <w:p w:rsidR="00423F7C" w:rsidRPr="00BA5B83" w:rsidRDefault="00423F7C" w:rsidP="002F7BFE">
            <w:pPr>
              <w:autoSpaceDE w:val="0"/>
              <w:autoSpaceDN w:val="0"/>
              <w:adjustRightInd w:val="0"/>
            </w:pPr>
            <w:r w:rsidRPr="00BA5B83">
              <w:t>- передает подготовленные проект постановления и дог</w:t>
            </w:r>
            <w:r w:rsidRPr="00BA5B83">
              <w:t>о</w:t>
            </w:r>
            <w:r w:rsidRPr="00BA5B83">
              <w:t>вор либо уведомление о мот</w:t>
            </w:r>
            <w:r w:rsidRPr="00BA5B83">
              <w:t>и</w:t>
            </w:r>
            <w:r w:rsidRPr="00BA5B83">
              <w:t>вированном отказе на подп</w:t>
            </w:r>
            <w:r w:rsidRPr="00BA5B83">
              <w:t>и</w:t>
            </w:r>
            <w:r w:rsidRPr="00BA5B83">
              <w:t>сание главе администрации (поселения) .</w:t>
            </w:r>
          </w:p>
          <w:p w:rsidR="00423F7C" w:rsidRPr="00BA5B83" w:rsidRDefault="00423F7C" w:rsidP="002F7BFE">
            <w:pPr>
              <w:autoSpaceDE w:val="0"/>
              <w:autoSpaceDN w:val="0"/>
              <w:adjustRightInd w:val="0"/>
            </w:pPr>
            <w:r w:rsidRPr="00BA5B83">
              <w:t>- обеспечивает регистрацию постановления администр</w:t>
            </w:r>
            <w:r w:rsidRPr="00BA5B83">
              <w:t>а</w:t>
            </w:r>
            <w:r w:rsidRPr="00BA5B83">
              <w:t>ции и договора либо уведо</w:t>
            </w:r>
            <w:r w:rsidRPr="00BA5B83">
              <w:t>м</w:t>
            </w:r>
            <w:r w:rsidRPr="00BA5B83">
              <w:t>ления о мотивированном о</w:t>
            </w:r>
            <w:r w:rsidRPr="00BA5B83">
              <w:t>т</w:t>
            </w:r>
            <w:r w:rsidRPr="00BA5B83">
              <w:t>казе в предоставлении мун</w:t>
            </w:r>
            <w:r w:rsidRPr="00BA5B83">
              <w:t>и</w:t>
            </w:r>
            <w:r w:rsidRPr="00BA5B83">
              <w:t>ципальной услуги.</w:t>
            </w:r>
          </w:p>
        </w:tc>
        <w:tc>
          <w:tcPr>
            <w:tcW w:w="1620" w:type="dxa"/>
          </w:tcPr>
          <w:p w:rsidR="00423F7C" w:rsidRPr="00BA5B83" w:rsidRDefault="00423F7C" w:rsidP="002F7BFE">
            <w:r w:rsidRPr="00BA5B83">
              <w:t>5 кален. дн.</w:t>
            </w:r>
          </w:p>
        </w:tc>
        <w:tc>
          <w:tcPr>
            <w:tcW w:w="2880" w:type="dxa"/>
          </w:tcPr>
          <w:p w:rsidR="00423F7C" w:rsidRPr="00BA5B83" w:rsidRDefault="00423F7C" w:rsidP="002F7BFE">
            <w:r w:rsidRPr="00BA5B83">
              <w:t>Специалист, упо</w:t>
            </w:r>
            <w:r w:rsidRPr="00BA5B83">
              <w:t>л</w:t>
            </w:r>
            <w:r w:rsidRPr="00BA5B83">
              <w:t>номоченный на подготовку  прое</w:t>
            </w:r>
            <w:r w:rsidRPr="00BA5B83">
              <w:t>к</w:t>
            </w:r>
            <w:r w:rsidRPr="00BA5B83">
              <w:t>та документа, я</w:t>
            </w:r>
            <w:r w:rsidRPr="00BA5B83">
              <w:t>в</w:t>
            </w:r>
            <w:r w:rsidRPr="00BA5B83">
              <w:t>ляющегося резул</w:t>
            </w:r>
            <w:r w:rsidRPr="00BA5B83">
              <w:t>ь</w:t>
            </w:r>
            <w:r w:rsidRPr="00BA5B83">
              <w:t>татом услуги</w:t>
            </w:r>
          </w:p>
        </w:tc>
        <w:tc>
          <w:tcPr>
            <w:tcW w:w="2033" w:type="dxa"/>
          </w:tcPr>
          <w:p w:rsidR="00423F7C" w:rsidRPr="00BA5B83" w:rsidRDefault="00423F7C" w:rsidP="002F7BFE"/>
        </w:tc>
        <w:tc>
          <w:tcPr>
            <w:tcW w:w="1800" w:type="dxa"/>
          </w:tcPr>
          <w:p w:rsidR="00423F7C" w:rsidRPr="00BA5B83" w:rsidRDefault="00423F7C" w:rsidP="002F7BFE"/>
        </w:tc>
      </w:tr>
      <w:tr w:rsidR="00423F7C" w:rsidRPr="00BA5B83" w:rsidTr="002F7BFE">
        <w:tc>
          <w:tcPr>
            <w:tcW w:w="15641" w:type="dxa"/>
            <w:gridSpan w:val="7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4. Наименование административной процедуры 4: Выдача (направление) заявителю договора на передачу в собственность жилого помещения мун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ципального жилищного фонда в порядке приватизации либо уведомления о мотивированном отказе в представлении муниципальной услуги</w:t>
            </w:r>
          </w:p>
        </w:tc>
      </w:tr>
      <w:tr w:rsidR="00423F7C" w:rsidRPr="00BA5B83" w:rsidTr="002F7BFE">
        <w:tc>
          <w:tcPr>
            <w:tcW w:w="641" w:type="dxa"/>
          </w:tcPr>
          <w:p w:rsidR="00423F7C" w:rsidRPr="00BA5B83" w:rsidRDefault="00423F7C" w:rsidP="002F7BFE">
            <w:pPr>
              <w:jc w:val="center"/>
            </w:pPr>
          </w:p>
        </w:tc>
        <w:tc>
          <w:tcPr>
            <w:tcW w:w="2444" w:type="dxa"/>
          </w:tcPr>
          <w:p w:rsidR="00423F7C" w:rsidRPr="00BA5B83" w:rsidRDefault="00423F7C" w:rsidP="002F7BFE">
            <w:r w:rsidRPr="00BA5B83">
              <w:rPr>
                <w:b/>
              </w:rPr>
              <w:t>Выдача (направл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ние) заявителю р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зультата услуги</w:t>
            </w:r>
          </w:p>
        </w:tc>
        <w:tc>
          <w:tcPr>
            <w:tcW w:w="4223" w:type="dxa"/>
          </w:tcPr>
          <w:p w:rsidR="00423F7C" w:rsidRPr="00BA5B83" w:rsidRDefault="00423F7C" w:rsidP="002F7BFE">
            <w:pPr>
              <w:autoSpaceDE w:val="0"/>
              <w:autoSpaceDN w:val="0"/>
              <w:adjustRightInd w:val="0"/>
            </w:pPr>
            <w:r w:rsidRPr="00BA5B83">
              <w:t>Договор на передачу в собс</w:t>
            </w:r>
            <w:r w:rsidRPr="00BA5B83">
              <w:t>т</w:t>
            </w:r>
            <w:r w:rsidRPr="00BA5B83">
              <w:t>венность жилого помещения муниципального жилищного фонда в порядке приватизации (либо уведомление об отказе) выдается заявителю лично в администрации либо напра</w:t>
            </w:r>
            <w:r w:rsidRPr="00BA5B83">
              <w:t>в</w:t>
            </w:r>
            <w:r w:rsidRPr="00BA5B83">
              <w:t>ляется по почте.</w:t>
            </w:r>
          </w:p>
        </w:tc>
        <w:tc>
          <w:tcPr>
            <w:tcW w:w="1620" w:type="dxa"/>
          </w:tcPr>
          <w:p w:rsidR="00423F7C" w:rsidRPr="00BA5B83" w:rsidRDefault="00423F7C" w:rsidP="002F7BFE">
            <w:r w:rsidRPr="00BA5B83">
              <w:t>2 кален.дн.</w:t>
            </w:r>
          </w:p>
        </w:tc>
        <w:tc>
          <w:tcPr>
            <w:tcW w:w="2880" w:type="dxa"/>
          </w:tcPr>
          <w:p w:rsidR="00423F7C" w:rsidRPr="00BA5B83" w:rsidRDefault="00423F7C" w:rsidP="002F7BFE"/>
        </w:tc>
        <w:tc>
          <w:tcPr>
            <w:tcW w:w="2033" w:type="dxa"/>
          </w:tcPr>
          <w:p w:rsidR="00423F7C" w:rsidRPr="00BA5B83" w:rsidRDefault="00423F7C" w:rsidP="002F7BFE"/>
        </w:tc>
        <w:tc>
          <w:tcPr>
            <w:tcW w:w="1800" w:type="dxa"/>
          </w:tcPr>
          <w:p w:rsidR="00423F7C" w:rsidRPr="00BA5B83" w:rsidRDefault="00423F7C" w:rsidP="002F7BFE"/>
        </w:tc>
      </w:tr>
    </w:tbl>
    <w:p w:rsidR="00423F7C" w:rsidRPr="00BA5B83" w:rsidRDefault="00423F7C" w:rsidP="00423F7C">
      <w:r w:rsidRPr="00BA5B83">
        <w:br w:type="page"/>
      </w:r>
      <w:r w:rsidRPr="00BA5B83">
        <w:lastRenderedPageBreak/>
        <w:t>РАЗДЕЛ 8. «ОСОБЕННОСТИ ПРЕДОСТАВЛЕНИЯ «ПОДУСЛУГИ» В ЭЛЕКТРОННОЙ ФОРМЕ»</w:t>
      </w: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423F7C" w:rsidRPr="00BA5B83" w:rsidTr="002F7BFE">
        <w:tc>
          <w:tcPr>
            <w:tcW w:w="2376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получения заявителем инфо</w:t>
            </w:r>
            <w:r w:rsidRPr="00BA5B83">
              <w:rPr>
                <w:b/>
              </w:rPr>
              <w:t>р</w:t>
            </w:r>
            <w:r w:rsidRPr="00BA5B83">
              <w:rPr>
                <w:b/>
              </w:rPr>
              <w:t>мации о сроках и 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рядке предоставл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зап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си на прием в орган, МФЦ для подачи запроса о предоставл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нии «поду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луги»</w:t>
            </w:r>
          </w:p>
        </w:tc>
        <w:tc>
          <w:tcPr>
            <w:tcW w:w="1349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формир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вания з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проса о предоста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лении «п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дуслуги»</w:t>
            </w:r>
          </w:p>
        </w:tc>
        <w:tc>
          <w:tcPr>
            <w:tcW w:w="1844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приема и регистрации органом, пр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доставляющим услугу, запроса о предоставл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нии «подусл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ги» и иных д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кументов, нео</w:t>
            </w:r>
            <w:r w:rsidRPr="00BA5B83">
              <w:rPr>
                <w:b/>
              </w:rPr>
              <w:t>б</w:t>
            </w:r>
            <w:r w:rsidRPr="00BA5B83">
              <w:rPr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оплаты государстве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ной пошлины за предоставл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ние «подусл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ги» и уплаты иных платежей, взимаемых в соответствии с законодател</w:t>
            </w:r>
            <w:r w:rsidRPr="00BA5B83">
              <w:rPr>
                <w:b/>
              </w:rPr>
              <w:t>ь</w:t>
            </w:r>
            <w:r w:rsidRPr="00BA5B83">
              <w:rPr>
                <w:b/>
              </w:rPr>
              <w:t>ством Росси</w:t>
            </w:r>
            <w:r w:rsidRPr="00BA5B83">
              <w:rPr>
                <w:b/>
              </w:rPr>
              <w:t>й</w:t>
            </w:r>
            <w:r w:rsidRPr="00BA5B83">
              <w:rPr>
                <w:b/>
              </w:rPr>
              <w:t>ской Федерации</w:t>
            </w:r>
          </w:p>
        </w:tc>
        <w:tc>
          <w:tcPr>
            <w:tcW w:w="2835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получения свед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подачи жалобы на нарушение порядка предо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тавления «подуслуги» и д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судебного (внесудебного) обжалования решений и действий (бездействия) о</w:t>
            </w:r>
            <w:r w:rsidRPr="00BA5B83">
              <w:rPr>
                <w:b/>
              </w:rPr>
              <w:t>р</w:t>
            </w:r>
            <w:r w:rsidRPr="00BA5B83">
              <w:rPr>
                <w:b/>
              </w:rPr>
              <w:t>гана в процессе получения «подуслуги»</w:t>
            </w:r>
          </w:p>
        </w:tc>
      </w:tr>
      <w:tr w:rsidR="00423F7C" w:rsidRPr="00BA5B83" w:rsidTr="002F7BFE">
        <w:tc>
          <w:tcPr>
            <w:tcW w:w="2376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</w:t>
            </w:r>
          </w:p>
        </w:tc>
        <w:tc>
          <w:tcPr>
            <w:tcW w:w="1627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2</w:t>
            </w:r>
          </w:p>
        </w:tc>
        <w:tc>
          <w:tcPr>
            <w:tcW w:w="1349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3</w:t>
            </w:r>
          </w:p>
        </w:tc>
        <w:tc>
          <w:tcPr>
            <w:tcW w:w="1844" w:type="dxa"/>
          </w:tcPr>
          <w:p w:rsidR="00423F7C" w:rsidRPr="00BA5B83" w:rsidRDefault="00423F7C" w:rsidP="002F7BFE">
            <w:pPr>
              <w:rPr>
                <w:b/>
              </w:rPr>
            </w:pPr>
            <w:r w:rsidRPr="00BA5B83">
              <w:rPr>
                <w:b/>
              </w:rPr>
              <w:t>4</w:t>
            </w:r>
          </w:p>
        </w:tc>
        <w:tc>
          <w:tcPr>
            <w:tcW w:w="1843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5</w:t>
            </w:r>
          </w:p>
        </w:tc>
        <w:tc>
          <w:tcPr>
            <w:tcW w:w="2835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6</w:t>
            </w:r>
          </w:p>
        </w:tc>
        <w:tc>
          <w:tcPr>
            <w:tcW w:w="3119" w:type="dxa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7</w:t>
            </w:r>
          </w:p>
        </w:tc>
      </w:tr>
      <w:tr w:rsidR="00423F7C" w:rsidRPr="00BA5B83" w:rsidTr="002F7BFE">
        <w:tc>
          <w:tcPr>
            <w:tcW w:w="14993" w:type="dxa"/>
            <w:gridSpan w:val="7"/>
          </w:tcPr>
          <w:p w:rsidR="00423F7C" w:rsidRPr="00BA5B83" w:rsidRDefault="00423F7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1. Наименование «подуслуги» 1: Передача жилых помещений муниципального жилищного фонда в собственность граждан в порядке приватиз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ции</w:t>
            </w:r>
          </w:p>
        </w:tc>
      </w:tr>
      <w:tr w:rsidR="00423F7C" w:rsidRPr="00BA5B83" w:rsidTr="002F7BFE">
        <w:tc>
          <w:tcPr>
            <w:tcW w:w="2376" w:type="dxa"/>
          </w:tcPr>
          <w:p w:rsidR="00423F7C" w:rsidRPr="00BA5B83" w:rsidRDefault="00423F7C" w:rsidP="002F7BFE">
            <w:r w:rsidRPr="00BA5B83">
              <w:t>- Единый портал гос</w:t>
            </w:r>
            <w:r w:rsidRPr="00BA5B83">
              <w:t>у</w:t>
            </w:r>
            <w:r w:rsidRPr="00BA5B83">
              <w:t>дарственных услуг;</w:t>
            </w:r>
          </w:p>
          <w:p w:rsidR="00423F7C" w:rsidRPr="00BA5B83" w:rsidRDefault="00423F7C" w:rsidP="002F7BFE">
            <w:r w:rsidRPr="00BA5B83">
              <w:t>- Портал государс</w:t>
            </w:r>
            <w:r w:rsidRPr="00BA5B83">
              <w:t>т</w:t>
            </w:r>
            <w:r w:rsidRPr="00BA5B83">
              <w:t>венных и муниц</w:t>
            </w:r>
            <w:r w:rsidRPr="00BA5B83">
              <w:t>и</w:t>
            </w:r>
            <w:r w:rsidRPr="00BA5B83">
              <w:t>пальных услуг Вор</w:t>
            </w:r>
            <w:r w:rsidRPr="00BA5B83">
              <w:t>о</w:t>
            </w:r>
            <w:r w:rsidRPr="00BA5B83">
              <w:t>нежской области</w:t>
            </w:r>
          </w:p>
        </w:tc>
        <w:tc>
          <w:tcPr>
            <w:tcW w:w="1627" w:type="dxa"/>
          </w:tcPr>
          <w:p w:rsidR="00423F7C" w:rsidRPr="00BA5B83" w:rsidRDefault="00423F7C" w:rsidP="002F7BFE">
            <w:r w:rsidRPr="00BA5B83">
              <w:t>нет</w:t>
            </w:r>
          </w:p>
        </w:tc>
        <w:tc>
          <w:tcPr>
            <w:tcW w:w="1349" w:type="dxa"/>
          </w:tcPr>
          <w:p w:rsidR="00423F7C" w:rsidRPr="00BA5B83" w:rsidRDefault="00423F7C" w:rsidP="002F7BFE"/>
        </w:tc>
        <w:tc>
          <w:tcPr>
            <w:tcW w:w="1844" w:type="dxa"/>
          </w:tcPr>
          <w:p w:rsidR="00423F7C" w:rsidRPr="00BA5B83" w:rsidRDefault="00423F7C" w:rsidP="002F7BFE"/>
        </w:tc>
        <w:tc>
          <w:tcPr>
            <w:tcW w:w="1843" w:type="dxa"/>
          </w:tcPr>
          <w:p w:rsidR="00423F7C" w:rsidRPr="00BA5B83" w:rsidRDefault="00423F7C" w:rsidP="002F7BFE">
            <w:pPr>
              <w:jc w:val="center"/>
            </w:pPr>
            <w:r w:rsidRPr="00BA5B83">
              <w:t>—</w:t>
            </w:r>
          </w:p>
        </w:tc>
        <w:tc>
          <w:tcPr>
            <w:tcW w:w="2835" w:type="dxa"/>
          </w:tcPr>
          <w:p w:rsidR="00423F7C" w:rsidRPr="00BA5B83" w:rsidRDefault="00423F7C" w:rsidP="002F7BFE">
            <w:r w:rsidRPr="00BA5B83">
              <w:t>Личный кабинет заявителя на Портале государстве</w:t>
            </w:r>
            <w:r w:rsidRPr="00BA5B83">
              <w:t>н</w:t>
            </w:r>
            <w:r w:rsidRPr="00BA5B83">
              <w:t>ных услуг</w:t>
            </w:r>
          </w:p>
        </w:tc>
        <w:tc>
          <w:tcPr>
            <w:tcW w:w="3119" w:type="dxa"/>
          </w:tcPr>
          <w:p w:rsidR="00423F7C" w:rsidRPr="00BA5B83" w:rsidRDefault="00423F7C" w:rsidP="002F7BFE">
            <w:r w:rsidRPr="00BA5B83">
              <w:t>- официальный сайт органа;</w:t>
            </w:r>
          </w:p>
          <w:p w:rsidR="00423F7C" w:rsidRPr="00BA5B83" w:rsidRDefault="00423F7C" w:rsidP="002F7BFE">
            <w:r w:rsidRPr="00BA5B83">
              <w:t>- Единый портал государс</w:t>
            </w:r>
            <w:r w:rsidRPr="00BA5B83">
              <w:t>т</w:t>
            </w:r>
            <w:r w:rsidRPr="00BA5B83">
              <w:t>венных услуг</w:t>
            </w:r>
          </w:p>
        </w:tc>
      </w:tr>
    </w:tbl>
    <w:p w:rsidR="00423F7C" w:rsidRPr="00BA5B83" w:rsidRDefault="00423F7C" w:rsidP="00423F7C">
      <w:pPr>
        <w:jc w:val="both"/>
        <w:rPr>
          <w:b/>
        </w:rPr>
      </w:pPr>
    </w:p>
    <w:p w:rsidR="00423F7C" w:rsidRPr="00BA5B83" w:rsidRDefault="00423F7C" w:rsidP="00423F7C">
      <w:pPr>
        <w:jc w:val="both"/>
        <w:rPr>
          <w:b/>
        </w:rPr>
      </w:pPr>
    </w:p>
    <w:p w:rsidR="00423F7C" w:rsidRPr="00BA5B83" w:rsidRDefault="00423F7C" w:rsidP="00423F7C">
      <w:pPr>
        <w:jc w:val="both"/>
        <w:rPr>
          <w:b/>
        </w:rPr>
      </w:pPr>
      <w:r w:rsidRPr="00BA5B83">
        <w:rPr>
          <w:b/>
        </w:rPr>
        <w:t>Перечень приложений:</w:t>
      </w:r>
    </w:p>
    <w:p w:rsidR="00423F7C" w:rsidRPr="00BA5B83" w:rsidRDefault="00423F7C" w:rsidP="00423F7C">
      <w:pPr>
        <w:jc w:val="both"/>
      </w:pPr>
      <w:r w:rsidRPr="00BA5B83">
        <w:t>Приложение 1 (форма заявления)</w:t>
      </w:r>
    </w:p>
    <w:p w:rsidR="00423F7C" w:rsidRPr="00BA5B83" w:rsidRDefault="00423F7C" w:rsidP="00423F7C">
      <w:pPr>
        <w:jc w:val="both"/>
      </w:pPr>
    </w:p>
    <w:p w:rsidR="00423F7C" w:rsidRPr="00BA5B83" w:rsidRDefault="00423F7C" w:rsidP="00423F7C">
      <w:pPr>
        <w:jc w:val="both"/>
      </w:pPr>
    </w:p>
    <w:p w:rsidR="00423F7C" w:rsidRPr="00BA5B83" w:rsidRDefault="00423F7C" w:rsidP="00423F7C">
      <w:pPr>
        <w:jc w:val="both"/>
        <w:sectPr w:rsidR="00423F7C" w:rsidRPr="00BA5B83" w:rsidSect="00B141AC">
          <w:pgSz w:w="16838" w:h="11906" w:orient="landscape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423F7C" w:rsidRPr="00BA5B83" w:rsidRDefault="00423F7C" w:rsidP="00423F7C">
      <w:pPr>
        <w:pStyle w:val="1"/>
        <w:spacing w:before="0" w:line="240" w:lineRule="exact"/>
        <w:jc w:val="right"/>
        <w:rPr>
          <w:rFonts w:ascii="Times New Roman" w:hAnsi="Times New Roman"/>
          <w:color w:val="auto"/>
          <w:sz w:val="24"/>
          <w:szCs w:val="24"/>
        </w:rPr>
      </w:pPr>
      <w:r w:rsidRPr="00BA5B83">
        <w:rPr>
          <w:rFonts w:ascii="Times New Roman" w:hAnsi="Times New Roman"/>
          <w:color w:val="auto"/>
          <w:sz w:val="24"/>
          <w:szCs w:val="24"/>
        </w:rPr>
        <w:lastRenderedPageBreak/>
        <w:t>Приложение 1</w:t>
      </w:r>
    </w:p>
    <w:p w:rsidR="00423F7C" w:rsidRPr="00BA5B83" w:rsidRDefault="00423F7C" w:rsidP="00423F7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5B83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423F7C" w:rsidRPr="00BA5B83" w:rsidRDefault="00423F7C" w:rsidP="00423F7C">
      <w:pPr>
        <w:tabs>
          <w:tab w:val="left" w:pos="1276"/>
        </w:tabs>
        <w:autoSpaceDE w:val="0"/>
        <w:autoSpaceDN w:val="0"/>
        <w:adjustRightInd w:val="0"/>
        <w:spacing w:line="240" w:lineRule="exact"/>
        <w:ind w:firstLine="709"/>
        <w:contextualSpacing/>
        <w:jc w:val="right"/>
      </w:pPr>
    </w:p>
    <w:p w:rsidR="00423F7C" w:rsidRPr="00BA5B83" w:rsidRDefault="00423F7C" w:rsidP="00423F7C">
      <w:pPr>
        <w:tabs>
          <w:tab w:val="left" w:pos="1276"/>
        </w:tabs>
        <w:autoSpaceDE w:val="0"/>
        <w:autoSpaceDN w:val="0"/>
        <w:adjustRightInd w:val="0"/>
        <w:spacing w:line="240" w:lineRule="exact"/>
        <w:ind w:left="4820"/>
        <w:contextualSpacing/>
        <w:jc w:val="right"/>
      </w:pPr>
      <w:r w:rsidRPr="00BA5B83">
        <w:t>В администрацию _____________________</w:t>
      </w:r>
    </w:p>
    <w:p w:rsidR="00423F7C" w:rsidRPr="00BA5B83" w:rsidRDefault="00423F7C" w:rsidP="00423F7C">
      <w:pPr>
        <w:tabs>
          <w:tab w:val="left" w:pos="1276"/>
        </w:tabs>
        <w:autoSpaceDE w:val="0"/>
        <w:autoSpaceDN w:val="0"/>
        <w:adjustRightInd w:val="0"/>
        <w:spacing w:line="240" w:lineRule="exact"/>
        <w:ind w:left="4820"/>
        <w:contextualSpacing/>
        <w:jc w:val="right"/>
      </w:pPr>
      <w:r w:rsidRPr="00BA5B83">
        <w:t xml:space="preserve">__________________________поселения </w:t>
      </w:r>
    </w:p>
    <w:p w:rsidR="00423F7C" w:rsidRPr="00BA5B83" w:rsidRDefault="00423F7C" w:rsidP="00423F7C">
      <w:pPr>
        <w:tabs>
          <w:tab w:val="left" w:pos="1276"/>
        </w:tabs>
        <w:autoSpaceDE w:val="0"/>
        <w:autoSpaceDN w:val="0"/>
        <w:adjustRightInd w:val="0"/>
        <w:spacing w:line="240" w:lineRule="exact"/>
        <w:ind w:firstLine="709"/>
        <w:contextualSpacing/>
        <w:jc w:val="right"/>
      </w:pPr>
      <w:r w:rsidRPr="00BA5B83">
        <w:t>______________________________________</w:t>
      </w:r>
    </w:p>
    <w:p w:rsidR="00423F7C" w:rsidRPr="00BA5B83" w:rsidRDefault="00423F7C" w:rsidP="00423F7C">
      <w:pPr>
        <w:tabs>
          <w:tab w:val="left" w:pos="1276"/>
        </w:tabs>
        <w:autoSpaceDE w:val="0"/>
        <w:autoSpaceDN w:val="0"/>
        <w:adjustRightInd w:val="0"/>
        <w:spacing w:line="240" w:lineRule="exact"/>
        <w:ind w:firstLine="709"/>
        <w:contextualSpacing/>
        <w:jc w:val="right"/>
      </w:pPr>
      <w:r w:rsidRPr="00BA5B83">
        <w:t>(Ф.И.О.)</w:t>
      </w:r>
    </w:p>
    <w:p w:rsidR="00423F7C" w:rsidRPr="00BA5B83" w:rsidRDefault="00423F7C" w:rsidP="00423F7C">
      <w:pPr>
        <w:tabs>
          <w:tab w:val="left" w:pos="1276"/>
        </w:tabs>
        <w:autoSpaceDE w:val="0"/>
        <w:autoSpaceDN w:val="0"/>
        <w:adjustRightInd w:val="0"/>
        <w:spacing w:line="240" w:lineRule="exact"/>
        <w:ind w:firstLine="709"/>
        <w:contextualSpacing/>
        <w:jc w:val="right"/>
      </w:pPr>
      <w:r w:rsidRPr="00BA5B83">
        <w:t>______________________________________</w:t>
      </w:r>
    </w:p>
    <w:p w:rsidR="00423F7C" w:rsidRPr="00BA5B83" w:rsidRDefault="00423F7C" w:rsidP="00423F7C">
      <w:pPr>
        <w:tabs>
          <w:tab w:val="left" w:pos="1276"/>
        </w:tabs>
        <w:autoSpaceDE w:val="0"/>
        <w:autoSpaceDN w:val="0"/>
        <w:adjustRightInd w:val="0"/>
        <w:spacing w:line="240" w:lineRule="exact"/>
        <w:ind w:firstLine="709"/>
        <w:contextualSpacing/>
        <w:jc w:val="right"/>
      </w:pPr>
      <w:r w:rsidRPr="00BA5B83">
        <w:t xml:space="preserve"> (Ф.И.О. заявителя)</w:t>
      </w:r>
    </w:p>
    <w:p w:rsidR="00423F7C" w:rsidRPr="00BA5B83" w:rsidRDefault="00423F7C" w:rsidP="00423F7C">
      <w:pPr>
        <w:tabs>
          <w:tab w:val="left" w:pos="1276"/>
        </w:tabs>
        <w:autoSpaceDE w:val="0"/>
        <w:autoSpaceDN w:val="0"/>
        <w:adjustRightInd w:val="0"/>
        <w:spacing w:line="240" w:lineRule="exact"/>
        <w:ind w:firstLine="709"/>
        <w:contextualSpacing/>
        <w:jc w:val="right"/>
      </w:pPr>
      <w:r w:rsidRPr="00BA5B83">
        <w:t>______________________________________</w:t>
      </w:r>
    </w:p>
    <w:p w:rsidR="00423F7C" w:rsidRPr="00BA5B83" w:rsidRDefault="00423F7C" w:rsidP="00423F7C">
      <w:pPr>
        <w:tabs>
          <w:tab w:val="left" w:pos="1276"/>
        </w:tabs>
        <w:autoSpaceDE w:val="0"/>
        <w:autoSpaceDN w:val="0"/>
        <w:adjustRightInd w:val="0"/>
        <w:spacing w:line="240" w:lineRule="exact"/>
        <w:ind w:firstLine="709"/>
        <w:contextualSpacing/>
        <w:jc w:val="right"/>
      </w:pPr>
      <w:r w:rsidRPr="00BA5B83">
        <w:t>(паспортные данные)</w:t>
      </w:r>
    </w:p>
    <w:p w:rsidR="00423F7C" w:rsidRPr="00BA5B83" w:rsidRDefault="00423F7C" w:rsidP="00423F7C">
      <w:pPr>
        <w:tabs>
          <w:tab w:val="left" w:pos="1276"/>
        </w:tabs>
        <w:autoSpaceDE w:val="0"/>
        <w:autoSpaceDN w:val="0"/>
        <w:adjustRightInd w:val="0"/>
        <w:spacing w:line="240" w:lineRule="exact"/>
        <w:ind w:firstLine="709"/>
        <w:contextualSpacing/>
        <w:jc w:val="right"/>
      </w:pPr>
      <w:r w:rsidRPr="00BA5B83">
        <w:t>______________________________________</w:t>
      </w:r>
    </w:p>
    <w:p w:rsidR="00423F7C" w:rsidRPr="00BA5B83" w:rsidRDefault="00423F7C" w:rsidP="00423F7C">
      <w:pPr>
        <w:tabs>
          <w:tab w:val="left" w:pos="1276"/>
        </w:tabs>
        <w:autoSpaceDE w:val="0"/>
        <w:autoSpaceDN w:val="0"/>
        <w:adjustRightInd w:val="0"/>
        <w:spacing w:line="240" w:lineRule="exact"/>
        <w:ind w:firstLine="709"/>
        <w:contextualSpacing/>
        <w:jc w:val="right"/>
      </w:pPr>
      <w:r w:rsidRPr="00BA5B83">
        <w:t>(по доверенности в интересах)</w:t>
      </w:r>
    </w:p>
    <w:p w:rsidR="00423F7C" w:rsidRPr="00BA5B83" w:rsidRDefault="00423F7C" w:rsidP="00423F7C">
      <w:pPr>
        <w:tabs>
          <w:tab w:val="left" w:pos="1276"/>
        </w:tabs>
        <w:autoSpaceDE w:val="0"/>
        <w:autoSpaceDN w:val="0"/>
        <w:adjustRightInd w:val="0"/>
        <w:spacing w:line="240" w:lineRule="exact"/>
        <w:ind w:firstLine="709"/>
        <w:contextualSpacing/>
        <w:jc w:val="right"/>
      </w:pPr>
      <w:r w:rsidRPr="00BA5B83">
        <w:t>______________________________________</w:t>
      </w:r>
    </w:p>
    <w:p w:rsidR="00423F7C" w:rsidRPr="00BA5B83" w:rsidRDefault="00423F7C" w:rsidP="00423F7C">
      <w:pPr>
        <w:tabs>
          <w:tab w:val="left" w:pos="1276"/>
        </w:tabs>
        <w:autoSpaceDE w:val="0"/>
        <w:autoSpaceDN w:val="0"/>
        <w:adjustRightInd w:val="0"/>
        <w:spacing w:line="240" w:lineRule="exact"/>
        <w:ind w:firstLine="709"/>
        <w:contextualSpacing/>
        <w:jc w:val="right"/>
      </w:pPr>
      <w:r w:rsidRPr="00BA5B83">
        <w:t>(адрес регистрации)</w:t>
      </w:r>
    </w:p>
    <w:p w:rsidR="00423F7C" w:rsidRPr="00BA5B83" w:rsidRDefault="00423F7C" w:rsidP="00423F7C">
      <w:pPr>
        <w:tabs>
          <w:tab w:val="left" w:pos="1276"/>
        </w:tabs>
        <w:autoSpaceDE w:val="0"/>
        <w:autoSpaceDN w:val="0"/>
        <w:adjustRightInd w:val="0"/>
        <w:spacing w:line="240" w:lineRule="exact"/>
        <w:ind w:firstLine="709"/>
        <w:contextualSpacing/>
        <w:jc w:val="right"/>
      </w:pPr>
      <w:r w:rsidRPr="00BA5B83">
        <w:t>Контактный телефон ___________________</w:t>
      </w:r>
    </w:p>
    <w:p w:rsidR="00423F7C" w:rsidRPr="00BA5B83" w:rsidRDefault="00423F7C" w:rsidP="00423F7C">
      <w:pPr>
        <w:tabs>
          <w:tab w:val="left" w:pos="1276"/>
        </w:tabs>
        <w:autoSpaceDE w:val="0"/>
        <w:autoSpaceDN w:val="0"/>
        <w:adjustRightInd w:val="0"/>
        <w:spacing w:line="240" w:lineRule="exact"/>
        <w:ind w:firstLine="709"/>
        <w:contextualSpacing/>
        <w:jc w:val="right"/>
      </w:pPr>
      <w:r w:rsidRPr="00BA5B83">
        <w:t>(указывается по желанию)</w:t>
      </w:r>
    </w:p>
    <w:p w:rsidR="00423F7C" w:rsidRPr="00BA5B83" w:rsidRDefault="00423F7C" w:rsidP="00423F7C">
      <w:pPr>
        <w:autoSpaceDE w:val="0"/>
        <w:autoSpaceDN w:val="0"/>
        <w:adjustRightInd w:val="0"/>
        <w:spacing w:line="240" w:lineRule="exact"/>
        <w:jc w:val="center"/>
      </w:pPr>
    </w:p>
    <w:p w:rsidR="00423F7C" w:rsidRPr="00BA5B83" w:rsidRDefault="00423F7C" w:rsidP="00423F7C">
      <w:pPr>
        <w:autoSpaceDE w:val="0"/>
        <w:autoSpaceDN w:val="0"/>
        <w:adjustRightInd w:val="0"/>
        <w:spacing w:line="240" w:lineRule="exact"/>
        <w:jc w:val="center"/>
      </w:pPr>
      <w:r w:rsidRPr="00BA5B83">
        <w:t>Заявление</w:t>
      </w:r>
    </w:p>
    <w:p w:rsidR="00423F7C" w:rsidRPr="00BA5B83" w:rsidRDefault="00423F7C" w:rsidP="00423F7C">
      <w:pPr>
        <w:autoSpaceDE w:val="0"/>
        <w:autoSpaceDN w:val="0"/>
        <w:adjustRightInd w:val="0"/>
        <w:spacing w:line="240" w:lineRule="exact"/>
        <w:jc w:val="center"/>
      </w:pPr>
    </w:p>
    <w:p w:rsidR="00423F7C" w:rsidRPr="00BA5B83" w:rsidRDefault="00423F7C" w:rsidP="00423F7C">
      <w:pPr>
        <w:autoSpaceDE w:val="0"/>
        <w:autoSpaceDN w:val="0"/>
        <w:adjustRightInd w:val="0"/>
        <w:spacing w:line="240" w:lineRule="exact"/>
      </w:pPr>
      <w:r w:rsidRPr="00BA5B83">
        <w:t xml:space="preserve">    Прошу   передать   в   собственность   совместную,  долевую  в  порядке</w:t>
      </w:r>
    </w:p>
    <w:p w:rsidR="00423F7C" w:rsidRPr="00BA5B83" w:rsidRDefault="00423F7C" w:rsidP="00423F7C">
      <w:pPr>
        <w:autoSpaceDE w:val="0"/>
        <w:autoSpaceDN w:val="0"/>
        <w:adjustRightInd w:val="0"/>
        <w:spacing w:line="240" w:lineRule="exact"/>
      </w:pPr>
      <w:r w:rsidRPr="00BA5B83">
        <w:t>приватизации  занимаемую  (мною, моей семьей) на условиях социального найма</w:t>
      </w:r>
    </w:p>
    <w:p w:rsidR="00423F7C" w:rsidRPr="00BA5B83" w:rsidRDefault="00423F7C" w:rsidP="00423F7C">
      <w:pPr>
        <w:autoSpaceDE w:val="0"/>
        <w:autoSpaceDN w:val="0"/>
        <w:adjustRightInd w:val="0"/>
        <w:spacing w:line="240" w:lineRule="exact"/>
      </w:pPr>
      <w:r w:rsidRPr="00BA5B83">
        <w:t>квартиру, состоящую из ______ жилых(ой) комнат(ы)</w:t>
      </w:r>
    </w:p>
    <w:p w:rsidR="00423F7C" w:rsidRPr="00BA5B83" w:rsidRDefault="00423F7C" w:rsidP="00423F7C">
      <w:pPr>
        <w:autoSpaceDE w:val="0"/>
        <w:autoSpaceDN w:val="0"/>
        <w:adjustRightInd w:val="0"/>
        <w:spacing w:line="240" w:lineRule="exact"/>
      </w:pPr>
      <w:r w:rsidRPr="00BA5B83">
        <w:t xml:space="preserve">         (ненужное зачеркнуть)</w:t>
      </w:r>
    </w:p>
    <w:p w:rsidR="00423F7C" w:rsidRPr="00BA5B83" w:rsidRDefault="00423F7C" w:rsidP="00423F7C">
      <w:pPr>
        <w:autoSpaceDE w:val="0"/>
        <w:autoSpaceDN w:val="0"/>
        <w:adjustRightInd w:val="0"/>
        <w:spacing w:line="240" w:lineRule="exact"/>
      </w:pPr>
      <w:r w:rsidRPr="00BA5B83">
        <w:t>по адресу: ________________________________________________________________</w:t>
      </w:r>
    </w:p>
    <w:p w:rsidR="00423F7C" w:rsidRPr="00BA5B83" w:rsidRDefault="00423F7C" w:rsidP="00423F7C">
      <w:pPr>
        <w:autoSpaceDE w:val="0"/>
        <w:autoSpaceDN w:val="0"/>
        <w:adjustRightInd w:val="0"/>
        <w:spacing w:line="240" w:lineRule="exact"/>
      </w:pPr>
      <w:r w:rsidRPr="00BA5B83">
        <w:t>___________________________________________________________________________</w:t>
      </w:r>
    </w:p>
    <w:p w:rsidR="00423F7C" w:rsidRPr="00BA5B83" w:rsidRDefault="00423F7C" w:rsidP="00423F7C">
      <w:pPr>
        <w:autoSpaceDE w:val="0"/>
        <w:autoSpaceDN w:val="0"/>
        <w:adjustRightInd w:val="0"/>
        <w:spacing w:line="240" w:lineRule="exact"/>
      </w:pPr>
      <w:r w:rsidRPr="00BA5B83">
        <w:t xml:space="preserve">    В   соответствии  с  принятым  (мною,  нами)  решением  в  приватизации</w:t>
      </w:r>
    </w:p>
    <w:p w:rsidR="00423F7C" w:rsidRPr="00BA5B83" w:rsidRDefault="00423F7C" w:rsidP="00423F7C">
      <w:pPr>
        <w:autoSpaceDE w:val="0"/>
        <w:autoSpaceDN w:val="0"/>
        <w:adjustRightInd w:val="0"/>
        <w:spacing w:line="240" w:lineRule="exact"/>
      </w:pPr>
      <w:r w:rsidRPr="00BA5B83">
        <w:t>принимает(ют)   участие   со   следующим   распределением   долей  в  праве</w:t>
      </w:r>
    </w:p>
    <w:p w:rsidR="00423F7C" w:rsidRPr="00BA5B83" w:rsidRDefault="00423F7C" w:rsidP="00423F7C">
      <w:pPr>
        <w:autoSpaceDE w:val="0"/>
        <w:autoSpaceDN w:val="0"/>
        <w:adjustRightInd w:val="0"/>
        <w:spacing w:line="240" w:lineRule="exact"/>
      </w:pPr>
      <w:r w:rsidRPr="00BA5B83">
        <w:t>собственности на жилое помещение нижеуказанный(е) гражданин(не):</w:t>
      </w:r>
    </w:p>
    <w:p w:rsidR="00423F7C" w:rsidRPr="00BA5B83" w:rsidRDefault="00423F7C" w:rsidP="00423F7C">
      <w:pPr>
        <w:autoSpaceDE w:val="0"/>
        <w:autoSpaceDN w:val="0"/>
        <w:adjustRightInd w:val="0"/>
        <w:spacing w:line="240" w:lineRule="exact"/>
      </w:pPr>
      <w:r w:rsidRPr="00BA5B83">
        <w:t xml:space="preserve">         (ненужное зачеркнуть)</w:t>
      </w:r>
    </w:p>
    <w:p w:rsidR="00423F7C" w:rsidRPr="00BA5B83" w:rsidRDefault="00423F7C" w:rsidP="00423F7C">
      <w:pPr>
        <w:autoSpaceDE w:val="0"/>
        <w:autoSpaceDN w:val="0"/>
        <w:adjustRightInd w:val="0"/>
        <w:spacing w:line="240" w:lineRule="exact"/>
      </w:pPr>
      <w:r w:rsidRPr="00BA5B83">
        <w:t>___________________________________________________________________________</w:t>
      </w:r>
    </w:p>
    <w:p w:rsidR="00423F7C" w:rsidRPr="00BA5B83" w:rsidRDefault="00423F7C" w:rsidP="00423F7C">
      <w:pPr>
        <w:autoSpaceDE w:val="0"/>
        <w:autoSpaceDN w:val="0"/>
        <w:adjustRightInd w:val="0"/>
        <w:spacing w:line="240" w:lineRule="exact"/>
      </w:pPr>
      <w:r w:rsidRPr="00BA5B83">
        <w:t>___________________________________________________________________________</w:t>
      </w:r>
    </w:p>
    <w:p w:rsidR="00423F7C" w:rsidRPr="00BA5B83" w:rsidRDefault="00423F7C" w:rsidP="00423F7C">
      <w:pPr>
        <w:autoSpaceDE w:val="0"/>
        <w:autoSpaceDN w:val="0"/>
        <w:adjustRightInd w:val="0"/>
        <w:spacing w:line="240" w:lineRule="exact"/>
      </w:pPr>
      <w:r w:rsidRPr="00BA5B83">
        <w:t xml:space="preserve">          Ф.И.О., число, месяц и год рождения, паспортные данные</w:t>
      </w:r>
    </w:p>
    <w:p w:rsidR="00423F7C" w:rsidRPr="00BA5B83" w:rsidRDefault="00423F7C" w:rsidP="00423F7C">
      <w:pPr>
        <w:autoSpaceDE w:val="0"/>
        <w:autoSpaceDN w:val="0"/>
        <w:adjustRightInd w:val="0"/>
        <w:spacing w:line="240" w:lineRule="exact"/>
      </w:pPr>
      <w:r w:rsidRPr="00BA5B83">
        <w:t xml:space="preserve">       (для несовершеннолетних граждан - свидетельство о рождении),</w:t>
      </w:r>
    </w:p>
    <w:p w:rsidR="00423F7C" w:rsidRPr="00BA5B83" w:rsidRDefault="00423F7C" w:rsidP="00423F7C">
      <w:pPr>
        <w:autoSpaceDE w:val="0"/>
        <w:autoSpaceDN w:val="0"/>
        <w:adjustRightInd w:val="0"/>
        <w:spacing w:line="240" w:lineRule="exact"/>
      </w:pPr>
      <w:r w:rsidRPr="00BA5B83">
        <w:t xml:space="preserve">                 выражение доли в праве на жилое помещение</w:t>
      </w:r>
    </w:p>
    <w:p w:rsidR="00423F7C" w:rsidRPr="00BA5B83" w:rsidRDefault="00423F7C" w:rsidP="00423F7C">
      <w:pPr>
        <w:autoSpaceDE w:val="0"/>
        <w:autoSpaceDN w:val="0"/>
        <w:adjustRightInd w:val="0"/>
        <w:spacing w:line="240" w:lineRule="exact"/>
      </w:pPr>
      <w:r w:rsidRPr="00BA5B83">
        <w:t xml:space="preserve">    Подписи  заявителя  и  всех  граждан (либо их законных представителей),</w:t>
      </w:r>
    </w:p>
    <w:p w:rsidR="00423F7C" w:rsidRPr="00BA5B83" w:rsidRDefault="00423F7C" w:rsidP="00423F7C">
      <w:pPr>
        <w:autoSpaceDE w:val="0"/>
        <w:autoSpaceDN w:val="0"/>
        <w:adjustRightInd w:val="0"/>
        <w:spacing w:line="240" w:lineRule="exact"/>
      </w:pPr>
      <w:r w:rsidRPr="00BA5B83">
        <w:t>занимающих  данное  жилое  помещение,  о  согласии  на  приватизацию жилого</w:t>
      </w:r>
    </w:p>
    <w:p w:rsidR="00423F7C" w:rsidRPr="00BA5B83" w:rsidRDefault="00423F7C" w:rsidP="00423F7C">
      <w:pPr>
        <w:autoSpaceDE w:val="0"/>
        <w:autoSpaceDN w:val="0"/>
        <w:adjustRightInd w:val="0"/>
        <w:spacing w:line="240" w:lineRule="exact"/>
      </w:pPr>
      <w:r w:rsidRPr="00BA5B83">
        <w:t>помещения  в  собственность  упомянутых  граждан с указанным распределением</w:t>
      </w:r>
    </w:p>
    <w:p w:rsidR="00423F7C" w:rsidRPr="00BA5B83" w:rsidRDefault="00423F7C" w:rsidP="00423F7C">
      <w:pPr>
        <w:autoSpaceDE w:val="0"/>
        <w:autoSpaceDN w:val="0"/>
        <w:adjustRightInd w:val="0"/>
        <w:spacing w:line="240" w:lineRule="exact"/>
      </w:pPr>
      <w:r w:rsidRPr="00BA5B83">
        <w:t>долей в праве собственности на жилое помещение:</w:t>
      </w:r>
    </w:p>
    <w:p w:rsidR="00423F7C" w:rsidRPr="00BA5B83" w:rsidRDefault="00423F7C" w:rsidP="00423F7C">
      <w:pPr>
        <w:autoSpaceDE w:val="0"/>
        <w:autoSpaceDN w:val="0"/>
        <w:adjustRightInd w:val="0"/>
        <w:spacing w:line="240" w:lineRule="exact"/>
      </w:pPr>
      <w:r w:rsidRPr="00BA5B83">
        <w:t>___________________________________________________________________________</w:t>
      </w:r>
    </w:p>
    <w:p w:rsidR="00423F7C" w:rsidRPr="00BA5B83" w:rsidRDefault="00423F7C" w:rsidP="00423F7C">
      <w:pPr>
        <w:autoSpaceDE w:val="0"/>
        <w:autoSpaceDN w:val="0"/>
        <w:adjustRightInd w:val="0"/>
        <w:spacing w:line="240" w:lineRule="exact"/>
      </w:pPr>
      <w:r w:rsidRPr="00BA5B83">
        <w:t>___________________________________________________________________________</w:t>
      </w:r>
    </w:p>
    <w:p w:rsidR="00423F7C" w:rsidRPr="00BA5B83" w:rsidRDefault="00423F7C" w:rsidP="00423F7C">
      <w:pPr>
        <w:autoSpaceDE w:val="0"/>
        <w:autoSpaceDN w:val="0"/>
        <w:adjustRightInd w:val="0"/>
        <w:spacing w:line="240" w:lineRule="exact"/>
      </w:pPr>
      <w:r w:rsidRPr="00BA5B83">
        <w:t xml:space="preserve">    С  приватизацией  указанного  выше  жилого помещения без моего (нашего)</w:t>
      </w:r>
    </w:p>
    <w:p w:rsidR="00423F7C" w:rsidRPr="00BA5B83" w:rsidRDefault="00423F7C" w:rsidP="00423F7C">
      <w:pPr>
        <w:autoSpaceDE w:val="0"/>
        <w:autoSpaceDN w:val="0"/>
        <w:adjustRightInd w:val="0"/>
        <w:spacing w:line="240" w:lineRule="exact"/>
      </w:pPr>
      <w:r w:rsidRPr="00BA5B83">
        <w:t>участия  в  приватизации  согласен (согласны), в договор на передачу жилого</w:t>
      </w:r>
    </w:p>
    <w:p w:rsidR="00423F7C" w:rsidRPr="00BA5B83" w:rsidRDefault="00423F7C" w:rsidP="00423F7C">
      <w:pPr>
        <w:autoSpaceDE w:val="0"/>
        <w:autoSpaceDN w:val="0"/>
        <w:adjustRightInd w:val="0"/>
        <w:spacing w:line="240" w:lineRule="exact"/>
      </w:pPr>
      <w:r w:rsidRPr="00BA5B83">
        <w:t>помещения  в  собственность  прошу  (просим)  меня  (нас)  не  включать.  С</w:t>
      </w:r>
    </w:p>
    <w:p w:rsidR="00423F7C" w:rsidRPr="00BA5B83" w:rsidRDefault="00423F7C" w:rsidP="00423F7C">
      <w:pPr>
        <w:autoSpaceDE w:val="0"/>
        <w:autoSpaceDN w:val="0"/>
        <w:adjustRightInd w:val="0"/>
        <w:spacing w:line="240" w:lineRule="exact"/>
      </w:pPr>
      <w:r w:rsidRPr="00BA5B83">
        <w:t xml:space="preserve">последствиями  </w:t>
      </w:r>
      <w:hyperlink r:id="rId7" w:history="1">
        <w:r w:rsidRPr="00BA5B83">
          <w:t>ст.  ст.  30</w:t>
        </w:r>
      </w:hyperlink>
      <w:r w:rsidRPr="00BA5B83">
        <w:t xml:space="preserve">,  </w:t>
      </w:r>
      <w:hyperlink r:id="rId8" w:history="1">
        <w:r w:rsidRPr="00BA5B83">
          <w:t>31</w:t>
        </w:r>
      </w:hyperlink>
      <w:r w:rsidRPr="00BA5B83">
        <w:t xml:space="preserve">  ЖК  РФ,  </w:t>
      </w:r>
      <w:hyperlink r:id="rId9" w:history="1">
        <w:r w:rsidRPr="00BA5B83">
          <w:t>ст.  19</w:t>
        </w:r>
      </w:hyperlink>
      <w:r w:rsidRPr="00BA5B83">
        <w:t xml:space="preserve">  ФЗ-189  от 29.12.2004 и</w:t>
      </w:r>
    </w:p>
    <w:p w:rsidR="00423F7C" w:rsidRPr="00BA5B83" w:rsidRDefault="00423F7C" w:rsidP="00423F7C">
      <w:pPr>
        <w:autoSpaceDE w:val="0"/>
        <w:autoSpaceDN w:val="0"/>
        <w:adjustRightInd w:val="0"/>
        <w:spacing w:line="240" w:lineRule="exact"/>
      </w:pPr>
      <w:r w:rsidRPr="00BA5B83">
        <w:t xml:space="preserve">содержанием   </w:t>
      </w:r>
      <w:hyperlink r:id="rId10" w:history="1">
        <w:r w:rsidRPr="00BA5B83">
          <w:t>Закона</w:t>
        </w:r>
      </w:hyperlink>
      <w:r w:rsidRPr="00BA5B83">
        <w:t xml:space="preserve">   Российской   Федерации   от  04.07.1991  N 1541-1 "О</w:t>
      </w:r>
    </w:p>
    <w:p w:rsidR="00423F7C" w:rsidRPr="00BA5B83" w:rsidRDefault="00423F7C" w:rsidP="00423F7C">
      <w:pPr>
        <w:autoSpaceDE w:val="0"/>
        <w:autoSpaceDN w:val="0"/>
        <w:adjustRightInd w:val="0"/>
        <w:spacing w:line="240" w:lineRule="exact"/>
      </w:pPr>
      <w:r w:rsidRPr="00BA5B83">
        <w:t>приватизации жилищного фонда в Российской Федерации" ознакомлен(ы):</w:t>
      </w:r>
    </w:p>
    <w:p w:rsidR="00423F7C" w:rsidRPr="00BA5B83" w:rsidRDefault="00423F7C" w:rsidP="00423F7C">
      <w:pPr>
        <w:autoSpaceDE w:val="0"/>
        <w:autoSpaceDN w:val="0"/>
        <w:adjustRightInd w:val="0"/>
        <w:spacing w:line="240" w:lineRule="exact"/>
      </w:pPr>
      <w:r w:rsidRPr="00BA5B83">
        <w:t>___________________________________________________________________________</w:t>
      </w:r>
    </w:p>
    <w:p w:rsidR="00423F7C" w:rsidRPr="00BA5B83" w:rsidRDefault="00423F7C" w:rsidP="00423F7C">
      <w:pPr>
        <w:autoSpaceDE w:val="0"/>
        <w:autoSpaceDN w:val="0"/>
        <w:adjustRightInd w:val="0"/>
        <w:spacing w:line="240" w:lineRule="exact"/>
      </w:pPr>
      <w:r w:rsidRPr="00BA5B83">
        <w:t xml:space="preserve">    В период с 01.01.1991 по настоящее время Ф.И.О. не изменяли (изменяли)</w:t>
      </w:r>
    </w:p>
    <w:p w:rsidR="00423F7C" w:rsidRPr="00BA5B83" w:rsidRDefault="00423F7C" w:rsidP="00423F7C">
      <w:pPr>
        <w:autoSpaceDE w:val="0"/>
        <w:autoSpaceDN w:val="0"/>
        <w:adjustRightInd w:val="0"/>
        <w:spacing w:line="240" w:lineRule="exact"/>
      </w:pPr>
      <w:r w:rsidRPr="00BA5B83">
        <w:t>___________________________________________________________________________</w:t>
      </w:r>
    </w:p>
    <w:p w:rsidR="00423F7C" w:rsidRPr="00BA5B83" w:rsidRDefault="00423F7C" w:rsidP="00423F7C">
      <w:pPr>
        <w:autoSpaceDE w:val="0"/>
        <w:autoSpaceDN w:val="0"/>
        <w:adjustRightInd w:val="0"/>
        <w:spacing w:line="240" w:lineRule="exact"/>
      </w:pPr>
      <w:r w:rsidRPr="00BA5B83">
        <w:t>___________________________________________________________________________</w:t>
      </w:r>
    </w:p>
    <w:p w:rsidR="00423F7C" w:rsidRPr="00BA5B83" w:rsidRDefault="00423F7C" w:rsidP="00423F7C">
      <w:pPr>
        <w:autoSpaceDE w:val="0"/>
        <w:autoSpaceDN w:val="0"/>
        <w:adjustRightInd w:val="0"/>
        <w:spacing w:line="240" w:lineRule="exact"/>
      </w:pPr>
      <w:r w:rsidRPr="00BA5B83">
        <w:t xml:space="preserve">    В  период  с  01.01.1991 на территории Российской Федерации проживал(а)</w:t>
      </w:r>
    </w:p>
    <w:p w:rsidR="00423F7C" w:rsidRPr="00BA5B83" w:rsidRDefault="00423F7C" w:rsidP="00423F7C">
      <w:pPr>
        <w:autoSpaceDE w:val="0"/>
        <w:autoSpaceDN w:val="0"/>
        <w:adjustRightInd w:val="0"/>
        <w:spacing w:line="240" w:lineRule="exact"/>
      </w:pPr>
      <w:r w:rsidRPr="00BA5B83">
        <w:t>по следующим адресам:</w:t>
      </w:r>
    </w:p>
    <w:p w:rsidR="00423F7C" w:rsidRPr="00BA5B83" w:rsidRDefault="00423F7C" w:rsidP="00423F7C">
      <w:pPr>
        <w:autoSpaceDE w:val="0"/>
        <w:autoSpaceDN w:val="0"/>
        <w:adjustRightInd w:val="0"/>
        <w:spacing w:line="240" w:lineRule="exact"/>
      </w:pPr>
      <w:r w:rsidRPr="00BA5B83">
        <w:t>___________________________________________________________________________</w:t>
      </w:r>
    </w:p>
    <w:p w:rsidR="00423F7C" w:rsidRPr="00BA5B83" w:rsidRDefault="00423F7C" w:rsidP="00423F7C">
      <w:pPr>
        <w:autoSpaceDE w:val="0"/>
        <w:autoSpaceDN w:val="0"/>
        <w:adjustRightInd w:val="0"/>
        <w:spacing w:line="240" w:lineRule="exact"/>
      </w:pPr>
      <w:r w:rsidRPr="00BA5B83">
        <w:t xml:space="preserve">    Личности  граждан  установлены  по  удостоверяющим личность документам,</w:t>
      </w:r>
    </w:p>
    <w:p w:rsidR="00423F7C" w:rsidRPr="00BA5B83" w:rsidRDefault="00423F7C" w:rsidP="00423F7C">
      <w:pPr>
        <w:autoSpaceDE w:val="0"/>
        <w:autoSpaceDN w:val="0"/>
        <w:adjustRightInd w:val="0"/>
        <w:spacing w:line="240" w:lineRule="exact"/>
      </w:pPr>
      <w:r w:rsidRPr="00BA5B83">
        <w:t>полномочия   представителей   проверены   и  подтверждены  соответствующими</w:t>
      </w:r>
    </w:p>
    <w:p w:rsidR="00423F7C" w:rsidRPr="00BA5B83" w:rsidRDefault="00423F7C" w:rsidP="00423F7C">
      <w:pPr>
        <w:autoSpaceDE w:val="0"/>
        <w:autoSpaceDN w:val="0"/>
        <w:adjustRightInd w:val="0"/>
        <w:spacing w:line="240" w:lineRule="exact"/>
      </w:pPr>
      <w:r w:rsidRPr="00BA5B83">
        <w:t>документами, подписи заверены ответственным сотрудником департамента</w:t>
      </w:r>
    </w:p>
    <w:p w:rsidR="00423F7C" w:rsidRPr="00BA5B83" w:rsidRDefault="00423F7C" w:rsidP="00423F7C">
      <w:pPr>
        <w:autoSpaceDE w:val="0"/>
        <w:autoSpaceDN w:val="0"/>
        <w:adjustRightInd w:val="0"/>
        <w:spacing w:line="240" w:lineRule="exact"/>
      </w:pPr>
      <w:r w:rsidRPr="00BA5B83">
        <w:t>____________________   ___________________   _________________</w:t>
      </w:r>
    </w:p>
    <w:p w:rsidR="00423F7C" w:rsidRPr="00BA5B83" w:rsidRDefault="00423F7C" w:rsidP="00423F7C">
      <w:pPr>
        <w:autoSpaceDE w:val="0"/>
        <w:autoSpaceDN w:val="0"/>
        <w:adjustRightInd w:val="0"/>
        <w:spacing w:line="240" w:lineRule="exact"/>
      </w:pPr>
      <w:r w:rsidRPr="00BA5B83">
        <w:t xml:space="preserve">       (дата)               (Ф.И.О.)            (подпись)</w:t>
      </w:r>
    </w:p>
    <w:p w:rsidR="006A7F89" w:rsidRDefault="006A7F89"/>
    <w:sectPr w:rsidR="006A7F89" w:rsidSect="006A7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079" w:rsidRDefault="00995079" w:rsidP="00423F7C">
      <w:r>
        <w:separator/>
      </w:r>
    </w:p>
  </w:endnote>
  <w:endnote w:type="continuationSeparator" w:id="0">
    <w:p w:rsidR="00995079" w:rsidRDefault="00995079" w:rsidP="00423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079" w:rsidRDefault="00995079" w:rsidP="00423F7C">
      <w:r>
        <w:separator/>
      </w:r>
    </w:p>
  </w:footnote>
  <w:footnote w:type="continuationSeparator" w:id="0">
    <w:p w:rsidR="00995079" w:rsidRDefault="00995079" w:rsidP="00423F7C">
      <w:r>
        <w:continuationSeparator/>
      </w:r>
    </w:p>
  </w:footnote>
  <w:footnote w:id="1">
    <w:p w:rsidR="00423F7C" w:rsidRDefault="00423F7C" w:rsidP="00423F7C">
      <w:pPr>
        <w:pStyle w:val="a3"/>
      </w:pPr>
      <w:r w:rsidRPr="001A34AE">
        <w:rPr>
          <w:rStyle w:val="a5"/>
        </w:rPr>
        <w:footnoteRef/>
      </w:r>
      <w:r w:rsidRPr="001A34AE"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423F7C" w:rsidRDefault="00423F7C" w:rsidP="00423F7C">
      <w:pPr>
        <w:pStyle w:val="a3"/>
      </w:pPr>
      <w:r w:rsidRPr="00E66A7C">
        <w:rPr>
          <w:rStyle w:val="a5"/>
        </w:rPr>
        <w:footnoteRef/>
      </w:r>
      <w:r w:rsidRPr="00E66A7C">
        <w:t xml:space="preserve"> Указываются реквизиты НПА, утвердившего административный регламент предоставления услуги</w:t>
      </w:r>
    </w:p>
  </w:footnote>
  <w:footnote w:id="3">
    <w:p w:rsidR="00423F7C" w:rsidRPr="00E66A7C" w:rsidRDefault="00423F7C" w:rsidP="00423F7C">
      <w:pPr>
        <w:pStyle w:val="a3"/>
      </w:pPr>
      <w:r>
        <w:rPr>
          <w:rStyle w:val="a5"/>
        </w:rPr>
        <w:footnoteRef/>
      </w:r>
      <w:r w:rsidRPr="00E66A7C">
        <w:t>Указываются существующие способы оценки заявителем качества услуги</w:t>
      </w:r>
    </w:p>
    <w:p w:rsidR="00423F7C" w:rsidRDefault="00423F7C" w:rsidP="00423F7C">
      <w:pPr>
        <w:pStyle w:val="a3"/>
      </w:pPr>
    </w:p>
  </w:footnote>
  <w:footnote w:id="4">
    <w:p w:rsidR="00423F7C" w:rsidRDefault="00423F7C" w:rsidP="00423F7C">
      <w:pPr>
        <w:pStyle w:val="a3"/>
      </w:pPr>
      <w:r>
        <w:rPr>
          <w:rStyle w:val="a5"/>
        </w:rPr>
        <w:footnoteRef/>
      </w:r>
      <w:r>
        <w:t>Полный перечень установленных требований к документам указывает орган, предоставляющий услугу</w:t>
      </w:r>
    </w:p>
  </w:footnote>
  <w:footnote w:id="5">
    <w:p w:rsidR="00423F7C" w:rsidRDefault="00423F7C" w:rsidP="00423F7C">
      <w:pPr>
        <w:pStyle w:val="a3"/>
      </w:pPr>
      <w:r w:rsidRPr="0051189D">
        <w:rPr>
          <w:rStyle w:val="a5"/>
        </w:rPr>
        <w:footnoteRef/>
      </w:r>
      <w:r>
        <w:t>Полный перечень установленных требований к документам и образец заполнения заявления приводятся органом, предоставляющим услгу</w:t>
      </w:r>
    </w:p>
  </w:footnote>
  <w:footnote w:id="6">
    <w:p w:rsidR="00423F7C" w:rsidRDefault="00423F7C" w:rsidP="00423F7C">
      <w:pPr>
        <w:pStyle w:val="a3"/>
      </w:pPr>
      <w:r>
        <w:rPr>
          <w:rStyle w:val="a5"/>
        </w:rPr>
        <w:footnoteRef/>
      </w:r>
      <w:r>
        <w:t>Указывается органом, предоставляющим услугу.</w:t>
      </w:r>
    </w:p>
  </w:footnote>
  <w:footnote w:id="7">
    <w:p w:rsidR="00423F7C" w:rsidRDefault="00423F7C" w:rsidP="00423F7C">
      <w:pPr>
        <w:pStyle w:val="a3"/>
      </w:pPr>
      <w:r>
        <w:rPr>
          <w:rStyle w:val="a5"/>
        </w:rPr>
        <w:footnoteRef/>
      </w:r>
      <w:r>
        <w:t>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423F7C" w:rsidRDefault="00423F7C" w:rsidP="00423F7C">
      <w:pPr>
        <w:pStyle w:val="a3"/>
      </w:pPr>
      <w:r>
        <w:rPr>
          <w:rStyle w:val="a5"/>
        </w:rPr>
        <w:footnoteRef/>
      </w:r>
      <w:r>
        <w:t>Полный перечень необходимых ресурсов и форм документов указываются 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F7C"/>
    <w:rsid w:val="00423F7C"/>
    <w:rsid w:val="006A7F89"/>
    <w:rsid w:val="008D1161"/>
    <w:rsid w:val="00995079"/>
    <w:rsid w:val="00B97436"/>
    <w:rsid w:val="00CD6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F7C"/>
    <w:pPr>
      <w:spacing w:after="0" w:line="240" w:lineRule="auto"/>
    </w:pPr>
    <w:rPr>
      <w:rFonts w:eastAsia="Calibri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3F7C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F7C"/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paragraph" w:customStyle="1" w:styleId="ConsPlusNormal">
    <w:name w:val="ConsPlusNormal"/>
    <w:next w:val="a"/>
    <w:link w:val="ConsPlusNormal0"/>
    <w:rsid w:val="00423F7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23F7C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footnote text"/>
    <w:basedOn w:val="a"/>
    <w:link w:val="a4"/>
    <w:rsid w:val="00423F7C"/>
    <w:rPr>
      <w:rFonts w:eastAsia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423F7C"/>
    <w:rPr>
      <w:rFonts w:eastAsia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423F7C"/>
    <w:rPr>
      <w:vertAlign w:val="superscript"/>
    </w:rPr>
  </w:style>
  <w:style w:type="paragraph" w:customStyle="1" w:styleId="ListParagraph">
    <w:name w:val="List Paragraph"/>
    <w:basedOn w:val="a"/>
    <w:rsid w:val="00423F7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6DAE3CC4B0BAB28907FE00BAE649AD3936F6530921CD0795312A8406640C586A43B15C1EDC1FB3HCq0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6DAE3CC4B0BAB28907FE00BAE649AD3936F6530921CD0795312A8406640C586A43B15C1EDC1FB3HCqD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66DAE3CC4B0BAB28907FE00BAE649AD3932F156012BCD0795312A8406H6q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6DAE3CC4B0BAB28907FE00BAE649AD3937FF53032ACD0795312A8406640C586A43B15C1EDC1CB0HCq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3229</Words>
  <Characters>18410</Characters>
  <Application>Microsoft Office Word</Application>
  <DocSecurity>0</DocSecurity>
  <Lines>153</Lines>
  <Paragraphs>43</Paragraphs>
  <ScaleCrop>false</ScaleCrop>
  <Company>Reanimator Extreme Edition</Company>
  <LinksUpToDate>false</LinksUpToDate>
  <CharactersWithSpaces>21596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2018-03-22T08:52:00Z</dcterms:created>
  <dcterms:modified xsi:type="dcterms:W3CDTF">2018-03-22T08:53:00Z</dcterms:modified>
</cp:coreProperties>
</file>